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EC7351" w14:textId="5DA4D172" w:rsidR="003763C8" w:rsidRPr="003763C8" w:rsidRDefault="003763C8" w:rsidP="003763C8">
      <w:pPr>
        <w:jc w:val="both"/>
        <w:rPr>
          <w:rFonts w:ascii="ＭＳ 明朝" w:eastAsia="ＭＳ 明朝" w:hAnsi="ＭＳ 明朝" w:cs="ＭＳ 明朝"/>
          <w:color w:val="000000"/>
          <w:szCs w:val="21"/>
          <w14:ligatures w14:val="none"/>
        </w:rPr>
      </w:pPr>
      <w:r w:rsidRPr="003763C8">
        <w:rPr>
          <w:rFonts w:ascii="Century" w:eastAsia="Century" w:hAnsi="Century" w:cs="Century"/>
          <w:color w:val="000000"/>
          <w:szCs w:val="21"/>
          <w14:ligatures w14:val="none"/>
        </w:rPr>
        <w:t>202</w:t>
      </w:r>
      <w:r w:rsidRPr="003763C8">
        <w:rPr>
          <w:rFonts w:ascii="Century" w:eastAsia="游明朝" w:hAnsi="Century" w:cs="Century" w:hint="eastAsia"/>
          <w:color w:val="000000"/>
          <w:szCs w:val="21"/>
          <w14:ligatures w14:val="none"/>
        </w:rPr>
        <w:t>5</w:t>
      </w:r>
      <w:r w:rsidRPr="003763C8">
        <w:rPr>
          <w:rFonts w:ascii="ＭＳ 明朝" w:eastAsia="ＭＳ 明朝" w:hAnsi="ＭＳ 明朝" w:cs="ＭＳ 明朝"/>
          <w:color w:val="000000"/>
          <w:szCs w:val="21"/>
          <w14:ligatures w14:val="none"/>
        </w:rPr>
        <w:t>年</w:t>
      </w:r>
      <w:r w:rsidRPr="003763C8">
        <w:rPr>
          <w:rFonts w:ascii="ＭＳ 明朝" w:eastAsia="ＭＳ 明朝" w:hAnsi="ＭＳ 明朝" w:cs="ＭＳ 明朝" w:hint="eastAsia"/>
          <w:color w:val="000000"/>
          <w:szCs w:val="21"/>
          <w14:ligatures w14:val="none"/>
        </w:rPr>
        <w:t>4</w:t>
      </w:r>
      <w:r w:rsidRPr="003763C8">
        <w:rPr>
          <w:rFonts w:ascii="ＭＳ 明朝" w:eastAsia="ＭＳ 明朝" w:hAnsi="ＭＳ 明朝" w:cs="ＭＳ 明朝"/>
          <w:color w:val="000000"/>
          <w:szCs w:val="21"/>
          <w14:ligatures w14:val="none"/>
        </w:rPr>
        <w:t>月</w:t>
      </w:r>
      <w:r>
        <w:rPr>
          <w:rFonts w:ascii="ＭＳ 明朝" w:eastAsia="ＭＳ 明朝" w:hAnsi="ＭＳ 明朝" w:cs="ＭＳ 明朝" w:hint="eastAsia"/>
          <w:color w:val="000000"/>
          <w:szCs w:val="21"/>
          <w14:ligatures w14:val="none"/>
        </w:rPr>
        <w:t>27</w:t>
      </w:r>
      <w:r w:rsidRPr="003763C8">
        <w:rPr>
          <w:rFonts w:ascii="ＭＳ 明朝" w:eastAsia="ＭＳ 明朝" w:hAnsi="ＭＳ 明朝" w:cs="ＭＳ 明朝"/>
          <w:color w:val="000000"/>
          <w:szCs w:val="21"/>
          <w14:ligatures w14:val="none"/>
        </w:rPr>
        <w:t xml:space="preserve">日 </w:t>
      </w:r>
      <w:r w:rsidRPr="003763C8">
        <w:rPr>
          <w:rFonts w:ascii="Cambria Math" w:eastAsia="Cambria Math" w:hAnsi="Cambria Math" w:cs="Cambria Math"/>
          <w:color w:val="000000"/>
          <w:szCs w:val="21"/>
          <w14:ligatures w14:val="none"/>
        </w:rPr>
        <w:t> </w:t>
      </w:r>
      <w:r w:rsidRPr="003763C8">
        <w:rPr>
          <w:rFonts w:ascii="ＭＳ 明朝" w:eastAsia="ＭＳ 明朝" w:hAnsi="ＭＳ 明朝" w:cs="ＭＳ 明朝"/>
          <w:color w:val="000000"/>
          <w:szCs w:val="21"/>
          <w14:ligatures w14:val="none"/>
        </w:rPr>
        <w:t>川越教会</w:t>
      </w:r>
      <w:r w:rsidRPr="003763C8">
        <w:rPr>
          <w:rFonts w:ascii="Times New Roman" w:eastAsia="Times New Roman" w:hAnsi="Times New Roman" w:cs="Times New Roman"/>
          <w:color w:val="000000"/>
          <w:szCs w:val="21"/>
          <w14:ligatures w14:val="none"/>
        </w:rPr>
        <w:t> </w:t>
      </w:r>
      <w:r w:rsidRPr="003763C8">
        <w:rPr>
          <w:rFonts w:ascii="ＭＳ 明朝" w:eastAsia="ＭＳ 明朝" w:hAnsi="ＭＳ 明朝" w:cs="ＭＳ 明朝"/>
          <w:color w:val="000000"/>
          <w:szCs w:val="21"/>
          <w14:ligatures w14:val="none"/>
        </w:rPr>
        <w:t> </w:t>
      </w:r>
    </w:p>
    <w:p w14:paraId="4810BFC5" w14:textId="77777777" w:rsidR="003763C8" w:rsidRPr="003763C8" w:rsidRDefault="003763C8" w:rsidP="003763C8">
      <w:pPr>
        <w:spacing w:line="400" w:lineRule="exact"/>
        <w:jc w:val="center"/>
        <w:rPr>
          <w:rFonts w:ascii="ＭＳ 明朝" w:eastAsia="ＭＳ 明朝" w:hAnsi="ＭＳ 明朝" w:cs="ＭＳ 明朝"/>
          <w:color w:val="000000"/>
          <w:sz w:val="24"/>
          <w14:ligatures w14:val="none"/>
        </w:rPr>
      </w:pPr>
      <w:r w:rsidRPr="003763C8">
        <w:rPr>
          <w:rFonts w:ascii="ＭＳ 明朝" w:eastAsia="ＭＳ 明朝" w:hAnsi="ＭＳ 明朝" w:cs="ＭＳ 明朝"/>
          <w:color w:val="000000"/>
          <w:sz w:val="24"/>
          <w14:ligatures w14:val="none"/>
        </w:rPr>
        <w:t xml:space="preserve">　　　　　　　　　　　　　　　　　　　　　　　　　　　　　　　丸山　勉</w:t>
      </w:r>
    </w:p>
    <w:p w14:paraId="4599D523" w14:textId="77777777" w:rsidR="003763C8" w:rsidRPr="003763C8" w:rsidRDefault="003763C8" w:rsidP="003763C8">
      <w:pPr>
        <w:spacing w:line="400" w:lineRule="exact"/>
        <w:jc w:val="center"/>
        <w:rPr>
          <w:rFonts w:ascii="ＭＳ Ｐゴシック" w:eastAsia="ＭＳ Ｐゴシック" w:hAnsi="ＭＳ Ｐゴシック" w:cs="ＭＳ Ｐゴシック"/>
          <w:color w:val="000000"/>
          <w:sz w:val="32"/>
          <w:szCs w:val="32"/>
          <w14:ligatures w14:val="none"/>
        </w:rPr>
      </w:pPr>
    </w:p>
    <w:p w14:paraId="3992811F" w14:textId="47D8B46C" w:rsidR="003763C8" w:rsidRPr="003763C8" w:rsidRDefault="003763C8" w:rsidP="003763C8">
      <w:pPr>
        <w:spacing w:line="400" w:lineRule="exact"/>
        <w:jc w:val="center"/>
        <w:rPr>
          <w:rFonts w:ascii="ＭＳ Ｐゴシック" w:eastAsia="ＭＳ Ｐゴシック" w:hAnsi="ＭＳ Ｐゴシック" w:cs="ＭＳ Ｐゴシック"/>
          <w:color w:val="000000"/>
          <w:sz w:val="32"/>
          <w:szCs w:val="32"/>
          <w14:ligatures w14:val="none"/>
        </w:rPr>
      </w:pPr>
      <w:r>
        <w:rPr>
          <w:rFonts w:ascii="ＭＳ Ｐゴシック" w:eastAsia="ＭＳ Ｐゴシック" w:hAnsi="ＭＳ Ｐゴシック" w:cs="ＭＳ Ｐゴシック" w:hint="eastAsia"/>
          <w:color w:val="000000"/>
          <w:sz w:val="32"/>
          <w:szCs w:val="32"/>
          <w14:ligatures w14:val="none"/>
        </w:rPr>
        <w:t>勇気の出どころ</w:t>
      </w:r>
    </w:p>
    <w:p w14:paraId="44706132" w14:textId="77777777" w:rsidR="003763C8" w:rsidRPr="003763C8" w:rsidRDefault="003763C8" w:rsidP="003763C8">
      <w:pPr>
        <w:spacing w:line="380" w:lineRule="exact"/>
        <w:jc w:val="center"/>
        <w:rPr>
          <w:rFonts w:ascii="ＭＳ Ｐゴシック" w:eastAsia="ＭＳ Ｐゴシック" w:hAnsi="ＭＳ Ｐゴシック" w:cs="ＭＳ Ｐゴシック"/>
          <w:color w:val="000000"/>
          <w:sz w:val="32"/>
          <w:szCs w:val="32"/>
          <w14:ligatures w14:val="none"/>
        </w:rPr>
      </w:pPr>
    </w:p>
    <w:p w14:paraId="264D9A53" w14:textId="77777777" w:rsidR="003763C8" w:rsidRPr="003763C8" w:rsidRDefault="003763C8" w:rsidP="003763C8">
      <w:pPr>
        <w:spacing w:line="380" w:lineRule="exact"/>
        <w:jc w:val="center"/>
        <w:rPr>
          <w:rFonts w:ascii="ＭＳ Ｐゴシック" w:eastAsia="ＭＳ Ｐゴシック" w:hAnsi="ＭＳ Ｐゴシック" w:cs="ＭＳ Ｐゴシック"/>
          <w:color w:val="000000"/>
          <w:sz w:val="32"/>
          <w:szCs w:val="32"/>
          <w14:ligatures w14:val="none"/>
        </w:rPr>
      </w:pPr>
    </w:p>
    <w:p w14:paraId="0A262FDB" w14:textId="48340231" w:rsidR="003763C8" w:rsidRPr="003763C8" w:rsidRDefault="003763C8" w:rsidP="003763C8">
      <w:pPr>
        <w:spacing w:line="360" w:lineRule="exact"/>
        <w:jc w:val="both"/>
        <w:rPr>
          <w:rFonts w:ascii="ＭＳ Ｐゴシック" w:eastAsia="ＭＳ Ｐゴシック" w:hAnsi="ＭＳ Ｐゴシック" w:cs="ＭＳ Ｐゴシック"/>
          <w:color w:val="000000"/>
          <w:sz w:val="24"/>
          <w14:ligatures w14:val="none"/>
        </w:rPr>
      </w:pPr>
      <w:r w:rsidRPr="003763C8">
        <w:rPr>
          <w:rFonts w:ascii="ＭＳ Ｐゴシック" w:eastAsia="ＭＳ Ｐゴシック" w:hAnsi="ＭＳ Ｐゴシック" w:cs="ＭＳ Ｐゴシック"/>
          <w:color w:val="000000"/>
          <w:sz w:val="24"/>
          <w14:ligatures w14:val="none"/>
        </w:rPr>
        <w:t>［</w:t>
      </w:r>
      <w:r>
        <w:rPr>
          <w:rFonts w:ascii="ＭＳ Ｐゴシック" w:eastAsia="ＭＳ Ｐゴシック" w:hAnsi="ＭＳ Ｐゴシック" w:cs="ＭＳ Ｐゴシック" w:hint="eastAsia"/>
          <w:color w:val="000000"/>
          <w:sz w:val="24"/>
          <w14:ligatures w14:val="none"/>
        </w:rPr>
        <w:t>マルコによる福音書16章1～8節、</w:t>
      </w:r>
      <w:r w:rsidRPr="003763C8">
        <w:rPr>
          <w:rFonts w:ascii="ＭＳ Ｐゴシック" w:eastAsia="ＭＳ Ｐゴシック" w:hAnsi="ＭＳ Ｐゴシック" w:cs="ＭＳ Ｐゴシック" w:hint="eastAsia"/>
          <w:color w:val="000000"/>
          <w:sz w:val="24"/>
          <w14:ligatures w14:val="none"/>
        </w:rPr>
        <w:t>マタイによる福音書28章16～20</w:t>
      </w:r>
      <w:r w:rsidRPr="003763C8">
        <w:rPr>
          <w:rFonts w:ascii="ＭＳ Ｐゴシック" w:eastAsia="ＭＳ Ｐゴシック" w:hAnsi="ＭＳ Ｐゴシック" w:cs="ＭＳ Ｐゴシック"/>
          <w:color w:val="000000"/>
          <w:sz w:val="24"/>
          <w14:ligatures w14:val="none"/>
        </w:rPr>
        <w:t>節］</w:t>
      </w:r>
    </w:p>
    <w:p w14:paraId="7606A5E5" w14:textId="59850B8D" w:rsidR="003763C8" w:rsidRPr="003763C8" w:rsidRDefault="003763C8" w:rsidP="003763C8">
      <w:pPr>
        <w:spacing w:line="36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bookmarkStart w:id="0" w:name="41016001"/>
      <w:bookmarkStart w:id="1" w:name="40027045"/>
      <w:r w:rsidRPr="003763C8">
        <w:rPr>
          <w:rFonts w:ascii="ＭＳ Ｐゴシック" w:eastAsia="ＭＳ Ｐゴシック" w:hAnsi="ＭＳ Ｐゴシック" w:cs="ＭＳ Ｐゴシック" w:hint="eastAsia"/>
          <w:color w:val="000000"/>
          <w:sz w:val="24"/>
          <w14:ligatures w14:val="none"/>
        </w:rPr>
        <w:t>安息日が終わると、マグダラのマリア、ヤコブの母マリア、サロメは、イエスに油を塗りに行くために香料を買った。</w:t>
      </w:r>
      <w:bookmarkStart w:id="2" w:name="41016002"/>
      <w:bookmarkEnd w:id="0"/>
      <w:r w:rsidRPr="003763C8">
        <w:rPr>
          <w:rFonts w:ascii="ＭＳ Ｐゴシック" w:eastAsia="ＭＳ Ｐゴシック" w:hAnsi="ＭＳ Ｐゴシック" w:cs="ＭＳ Ｐゴシック" w:hint="eastAsia"/>
          <w:color w:val="000000"/>
          <w:sz w:val="24"/>
          <w14:ligatures w14:val="none"/>
        </w:rPr>
        <w:t>そして、週の初めの日の朝ごく早く、日が出るとすぐ墓に行った。</w:t>
      </w:r>
      <w:bookmarkStart w:id="3" w:name="41016003"/>
      <w:bookmarkEnd w:id="2"/>
      <w:r w:rsidRPr="003763C8">
        <w:rPr>
          <w:rFonts w:ascii="ＭＳ Ｐゴシック" w:eastAsia="ＭＳ Ｐゴシック" w:hAnsi="ＭＳ Ｐゴシック" w:cs="ＭＳ Ｐゴシック" w:hint="eastAsia"/>
          <w:color w:val="000000"/>
          <w:sz w:val="24"/>
          <w14:ligatures w14:val="none"/>
        </w:rPr>
        <w:t>彼女たちは、「だれが墓の入り口からあの石を転がしてくれるでしょうか」と話し合っていた。</w:t>
      </w:r>
      <w:bookmarkStart w:id="4" w:name="41016004"/>
      <w:bookmarkEnd w:id="3"/>
      <w:r w:rsidRPr="003763C8">
        <w:rPr>
          <w:rFonts w:ascii="ＭＳ Ｐゴシック" w:eastAsia="ＭＳ Ｐゴシック" w:hAnsi="ＭＳ Ｐゴシック" w:cs="ＭＳ Ｐゴシック" w:hint="eastAsia"/>
          <w:color w:val="000000"/>
          <w:sz w:val="24"/>
          <w14:ligatures w14:val="none"/>
        </w:rPr>
        <w:t>ところが、目を上げて見ると、石は既にわきへ転がしてあった。石は非常に大きかったのである。</w:t>
      </w:r>
      <w:bookmarkStart w:id="5" w:name="41016005"/>
      <w:bookmarkEnd w:id="4"/>
      <w:r w:rsidRPr="003763C8">
        <w:rPr>
          <w:rFonts w:ascii="ＭＳ Ｐゴシック" w:eastAsia="ＭＳ Ｐゴシック" w:hAnsi="ＭＳ Ｐゴシック" w:cs="ＭＳ Ｐゴシック" w:hint="eastAsia"/>
          <w:color w:val="000000"/>
          <w:sz w:val="24"/>
          <w14:ligatures w14:val="none"/>
        </w:rPr>
        <w:t>墓の中に入ると、白い長い衣を着た若者が右手に座っているのが見えたので、婦人たちはひどく驚いた。</w:t>
      </w:r>
      <w:bookmarkStart w:id="6" w:name="41016006"/>
      <w:bookmarkEnd w:id="5"/>
      <w:r w:rsidRPr="003763C8">
        <w:rPr>
          <w:rFonts w:ascii="ＭＳ Ｐゴシック" w:eastAsia="ＭＳ Ｐゴシック" w:hAnsi="ＭＳ Ｐゴシック" w:cs="ＭＳ Ｐゴシック" w:hint="eastAsia"/>
          <w:color w:val="000000"/>
          <w:sz w:val="24"/>
          <w14:ligatures w14:val="none"/>
        </w:rPr>
        <w:t>若者は言った。</w:t>
      </w:r>
      <w:bookmarkStart w:id="7" w:name="_Hlk196614291"/>
      <w:r w:rsidRPr="003763C8">
        <w:rPr>
          <w:rFonts w:ascii="ＭＳ Ｐゴシック" w:eastAsia="ＭＳ Ｐゴシック" w:hAnsi="ＭＳ Ｐゴシック" w:cs="ＭＳ Ｐゴシック" w:hint="eastAsia"/>
          <w:color w:val="000000"/>
          <w:sz w:val="24"/>
          <w14:ligatures w14:val="none"/>
        </w:rPr>
        <w:t>「驚くことはない。あなたがたは十字架につけられたナザレのイエスを捜しているが、あの方は復活なさって、ここにはおられない。</w:t>
      </w:r>
      <w:bookmarkEnd w:id="7"/>
      <w:r w:rsidRPr="003763C8">
        <w:rPr>
          <w:rFonts w:ascii="ＭＳ Ｐゴシック" w:eastAsia="ＭＳ Ｐゴシック" w:hAnsi="ＭＳ Ｐゴシック" w:cs="ＭＳ Ｐゴシック" w:hint="eastAsia"/>
          <w:color w:val="000000"/>
          <w:sz w:val="24"/>
          <w14:ligatures w14:val="none"/>
        </w:rPr>
        <w:t>御覧なさい。お納めした場所である。</w:t>
      </w:r>
      <w:bookmarkStart w:id="8" w:name="41016007"/>
      <w:bookmarkEnd w:id="6"/>
      <w:r w:rsidRPr="003763C8">
        <w:rPr>
          <w:rFonts w:ascii="ＭＳ Ｐゴシック" w:eastAsia="ＭＳ Ｐゴシック" w:hAnsi="ＭＳ Ｐゴシック" w:cs="ＭＳ Ｐゴシック" w:hint="eastAsia"/>
          <w:color w:val="000000"/>
          <w:sz w:val="24"/>
          <w14:ligatures w14:val="none"/>
        </w:rPr>
        <w:t>さあ、行って、弟子たちとペトロに告げなさい。『あの方は、あなたがたより先にガリラヤへ行かれる。かねて言われたとおり、そこでお目にかかれる』と。」</w:t>
      </w:r>
      <w:bookmarkStart w:id="9" w:name="41016008"/>
      <w:bookmarkEnd w:id="8"/>
      <w:r w:rsidRPr="003763C8">
        <w:rPr>
          <w:rFonts w:ascii="ＭＳ Ｐゴシック" w:eastAsia="ＭＳ Ｐゴシック" w:hAnsi="ＭＳ Ｐゴシック" w:cs="ＭＳ Ｐゴシック" w:hint="eastAsia"/>
          <w:color w:val="000000"/>
          <w:sz w:val="24"/>
          <w14:ligatures w14:val="none"/>
        </w:rPr>
        <w:t>婦人たちは墓を出て逃げ去った。震え上がり、正気を失っていた。そして、だれにも何も言わなかった。恐ろしかったからである。</w:t>
      </w:r>
      <w:bookmarkEnd w:id="9"/>
    </w:p>
    <w:p w14:paraId="78172B03" w14:textId="77777777" w:rsidR="003763C8" w:rsidRPr="003763C8" w:rsidRDefault="003763C8" w:rsidP="003763C8">
      <w:pPr>
        <w:spacing w:line="22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p>
    <w:p w14:paraId="2BDA16CA" w14:textId="77777777" w:rsidR="003763C8" w:rsidRPr="003763C8" w:rsidRDefault="003763C8" w:rsidP="003763C8">
      <w:pPr>
        <w:spacing w:line="36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bookmarkStart w:id="10" w:name="40028016"/>
      <w:bookmarkEnd w:id="1"/>
      <w:r w:rsidRPr="003763C8">
        <w:rPr>
          <w:rFonts w:ascii="ＭＳ Ｐゴシック" w:eastAsia="ＭＳ Ｐゴシック" w:hAnsi="ＭＳ Ｐゴシック" w:cs="ＭＳ Ｐゴシック" w:hint="eastAsia"/>
          <w:color w:val="000000"/>
          <w:sz w:val="24"/>
          <w14:ligatures w14:val="none"/>
        </w:rPr>
        <w:t>さて、十一人の弟子たちはガリラヤに行き、イエスが指示しておかれた山に登った。</w:t>
      </w:r>
      <w:bookmarkStart w:id="11" w:name="40028017"/>
      <w:bookmarkEnd w:id="10"/>
      <w:r w:rsidRPr="003763C8">
        <w:rPr>
          <w:rFonts w:ascii="ＭＳ Ｐゴシック" w:eastAsia="ＭＳ Ｐゴシック" w:hAnsi="ＭＳ Ｐゴシック" w:cs="ＭＳ Ｐゴシック" w:hint="eastAsia"/>
          <w:color w:val="000000"/>
          <w:sz w:val="24"/>
          <w14:ligatures w14:val="none"/>
        </w:rPr>
        <w:t>そして、イエスに会い、ひれ伏した。しかし、疑う者もいた。</w:t>
      </w:r>
      <w:bookmarkStart w:id="12" w:name="40028018"/>
      <w:bookmarkEnd w:id="11"/>
      <w:r w:rsidRPr="003763C8">
        <w:rPr>
          <w:rFonts w:ascii="ＭＳ Ｐゴシック" w:eastAsia="ＭＳ Ｐゴシック" w:hAnsi="ＭＳ Ｐゴシック" w:cs="ＭＳ Ｐゴシック" w:hint="eastAsia"/>
          <w:color w:val="000000"/>
          <w:sz w:val="24"/>
          <w14:ligatures w14:val="none"/>
        </w:rPr>
        <w:t>イエスは、近寄って来て言われた。「わたしは天と地の一切の権能を授かっている。</w:t>
      </w:r>
      <w:bookmarkStart w:id="13" w:name="40028019"/>
      <w:bookmarkEnd w:id="12"/>
      <w:r w:rsidRPr="003763C8">
        <w:rPr>
          <w:rFonts w:ascii="ＭＳ Ｐゴシック" w:eastAsia="ＭＳ Ｐゴシック" w:hAnsi="ＭＳ Ｐゴシック" w:cs="ＭＳ Ｐゴシック" w:hint="eastAsia"/>
          <w:color w:val="000000"/>
          <w:sz w:val="24"/>
          <w14:ligatures w14:val="none"/>
        </w:rPr>
        <w:t>だから、あなたがたは行って、すべての民をわたしの弟子にしなさい。彼らに父と子と聖霊の名によって洗礼を授け、</w:t>
      </w:r>
      <w:bookmarkStart w:id="14" w:name="40028020"/>
      <w:bookmarkEnd w:id="13"/>
      <w:r w:rsidRPr="003763C8">
        <w:rPr>
          <w:rFonts w:ascii="ＭＳ Ｐゴシック" w:eastAsia="ＭＳ Ｐゴシック" w:hAnsi="ＭＳ Ｐゴシック" w:cs="ＭＳ Ｐゴシック" w:hint="eastAsia"/>
          <w:color w:val="000000"/>
          <w:sz w:val="24"/>
          <w14:ligatures w14:val="none"/>
        </w:rPr>
        <w:t>あなたがたに命じておいたことをすべて守るように教えなさい。わたしは世の終わりまで、いつもあなたがたと共にいる。」</w:t>
      </w:r>
      <w:bookmarkEnd w:id="14"/>
    </w:p>
    <w:p w14:paraId="68A9113B" w14:textId="77777777" w:rsidR="003763C8" w:rsidRPr="003763C8" w:rsidRDefault="003763C8" w:rsidP="003763C8">
      <w:pPr>
        <w:spacing w:line="360" w:lineRule="exact"/>
        <w:ind w:firstLineChars="100" w:firstLine="240"/>
        <w:contextualSpacing/>
        <w:jc w:val="both"/>
        <w:rPr>
          <w:rFonts w:ascii="ＭＳ Ｐゴシック" w:eastAsia="ＭＳ Ｐゴシック" w:hAnsi="ＭＳ Ｐゴシック" w:cs="ＭＳ Ｐゴシック"/>
          <w:color w:val="000000"/>
          <w:sz w:val="24"/>
          <w14:ligatures w14:val="none"/>
        </w:rPr>
      </w:pPr>
    </w:p>
    <w:p w14:paraId="3906FA12" w14:textId="0FFBE9E0" w:rsidR="003763C8" w:rsidRPr="003763C8" w:rsidRDefault="003763C8" w:rsidP="004F13DF">
      <w:pPr>
        <w:contextualSpacing/>
        <w:rPr>
          <w:rFonts w:ascii="ＭＳ Ｐゴシック" w:eastAsia="ＭＳ Ｐゴシック" w:hAnsi="ＭＳ Ｐゴシック" w:cs="ＭＳ Ｐゴシック"/>
          <w:color w:val="000000"/>
          <w:sz w:val="24"/>
          <w14:ligatures w14:val="none"/>
        </w:rPr>
      </w:pPr>
      <w:r w:rsidRPr="003763C8">
        <w:rPr>
          <w:rFonts w:ascii="ＭＳ Ｐゴシック" w:eastAsia="ＭＳ Ｐゴシック" w:hAnsi="ＭＳ Ｐゴシック" w:cs="ＭＳ Ｐゴシック" w:hint="eastAsia"/>
          <w:color w:val="000000"/>
          <w:sz w:val="24"/>
          <w14:ligatures w14:val="none"/>
        </w:rPr>
        <w:t xml:space="preserve">[1] </w:t>
      </w:r>
      <w:r w:rsidR="007777FD">
        <w:rPr>
          <w:rFonts w:ascii="ＭＳ Ｐゴシック" w:eastAsia="ＭＳ Ｐゴシック" w:hAnsi="ＭＳ Ｐゴシック" w:cs="ＭＳ Ｐゴシック" w:hint="eastAsia"/>
          <w:color w:val="000000"/>
          <w:sz w:val="24"/>
          <w14:ligatures w14:val="none"/>
        </w:rPr>
        <w:t>先週のメッセージから</w:t>
      </w:r>
    </w:p>
    <w:p w14:paraId="7BA385A9" w14:textId="69E0E9BA" w:rsidR="007777FD" w:rsidRDefault="003763C8" w:rsidP="004F13DF">
      <w:pPr>
        <w:jc w:val="both"/>
        <w:rPr>
          <w:rFonts w:ascii="ＭＳ 明朝" w:eastAsia="ＭＳ 明朝" w:hAnsi="ＭＳ 明朝" w:cs="ＭＳ Ｐゴシック"/>
          <w:color w:val="000000"/>
          <w:sz w:val="24"/>
          <w14:ligatures w14:val="none"/>
        </w:rPr>
      </w:pPr>
      <w:r w:rsidRPr="003763C8">
        <w:rPr>
          <w:rFonts w:ascii="ＭＳ Ｐゴシック" w:eastAsia="ＭＳ Ｐゴシック" w:hAnsi="ＭＳ Ｐゴシック" w:cs="ＭＳ Ｐゴシック" w:hint="eastAsia"/>
          <w:color w:val="000000"/>
          <w:sz w:val="24"/>
          <w14:ligatures w14:val="none"/>
        </w:rPr>
        <w:t xml:space="preserve">　</w:t>
      </w:r>
      <w:r w:rsidRPr="003763C8">
        <w:rPr>
          <w:rFonts w:ascii="ＭＳ 明朝" w:eastAsia="ＭＳ 明朝" w:hAnsi="ＭＳ 明朝" w:cs="ＭＳ Ｐゴシック" w:hint="eastAsia"/>
          <w:color w:val="000000"/>
          <w:sz w:val="24"/>
          <w14:ligatures w14:val="none"/>
        </w:rPr>
        <w:t>先週</w:t>
      </w:r>
      <w:r w:rsidR="00D3652B">
        <w:rPr>
          <w:rFonts w:ascii="ＭＳ 明朝" w:eastAsia="ＭＳ 明朝" w:hAnsi="ＭＳ 明朝" w:cs="ＭＳ Ｐゴシック" w:hint="eastAsia"/>
          <w:color w:val="000000"/>
          <w:sz w:val="24"/>
          <w14:ligatures w14:val="none"/>
        </w:rPr>
        <w:t>はイースター礼拝ということで、</w:t>
      </w:r>
      <w:r w:rsidR="00D3652B" w:rsidRPr="007777FD">
        <w:rPr>
          <w:rFonts w:ascii="ＭＳ Ｐゴシック" w:eastAsia="ＭＳ Ｐゴシック" w:hAnsi="ＭＳ Ｐゴシック" w:cs="ＭＳ Ｐゴシック" w:hint="eastAsia"/>
          <w:color w:val="000000"/>
          <w:sz w:val="24"/>
          <w14:ligatures w14:val="none"/>
        </w:rPr>
        <w:t>マタイによる福音書28章</w:t>
      </w:r>
      <w:r w:rsidR="00D3652B">
        <w:rPr>
          <w:rFonts w:ascii="ＭＳ 明朝" w:eastAsia="ＭＳ 明朝" w:hAnsi="ＭＳ 明朝" w:cs="ＭＳ Ｐゴシック" w:hint="eastAsia"/>
          <w:color w:val="000000"/>
          <w:sz w:val="24"/>
          <w14:ligatures w14:val="none"/>
        </w:rPr>
        <w:t>の最初の所と、今日も読んで頂いた28章の最後の部分16節～20節の所からお話しさせて頂きました。その時お話ししたことは、復活の主が、女性たちや、弟子たちに姿を現</w:t>
      </w:r>
      <w:r w:rsidR="00110CC8">
        <w:rPr>
          <w:rFonts w:ascii="ＭＳ 明朝" w:eastAsia="ＭＳ 明朝" w:hAnsi="ＭＳ 明朝" w:cs="ＭＳ Ｐゴシック" w:hint="eastAsia"/>
          <w:color w:val="000000"/>
          <w:sz w:val="24"/>
          <w14:ligatures w14:val="none"/>
        </w:rPr>
        <w:t>わ</w:t>
      </w:r>
      <w:r w:rsidR="00D3652B">
        <w:rPr>
          <w:rFonts w:ascii="ＭＳ 明朝" w:eastAsia="ＭＳ 明朝" w:hAnsi="ＭＳ 明朝" w:cs="ＭＳ Ｐゴシック" w:hint="eastAsia"/>
          <w:color w:val="000000"/>
          <w:sz w:val="24"/>
          <w14:ligatures w14:val="none"/>
        </w:rPr>
        <w:t>された時、過去の事などは</w:t>
      </w:r>
      <w:r w:rsidR="004F13DF">
        <w:rPr>
          <w:rFonts w:ascii="ＭＳ 明朝" w:eastAsia="ＭＳ 明朝" w:hAnsi="ＭＳ 明朝" w:cs="ＭＳ Ｐゴシック" w:hint="eastAsia"/>
          <w:color w:val="000000"/>
          <w:sz w:val="24"/>
          <w14:ligatures w14:val="none"/>
        </w:rPr>
        <w:t>何も言及されず、</w:t>
      </w:r>
      <w:r w:rsidR="00D3652B" w:rsidRPr="004F13DF">
        <w:rPr>
          <w:rFonts w:ascii="ＭＳ Ｐゴシック" w:eastAsia="ＭＳ Ｐゴシック" w:hAnsi="ＭＳ Ｐゴシック" w:cs="ＭＳ Ｐゴシック" w:hint="eastAsia"/>
          <w:color w:val="000000"/>
          <w:sz w:val="24"/>
          <w14:ligatures w14:val="none"/>
        </w:rPr>
        <w:t>「おはよう」</w:t>
      </w:r>
      <w:r w:rsidR="00D3652B">
        <w:rPr>
          <w:rFonts w:ascii="ＭＳ 明朝" w:eastAsia="ＭＳ 明朝" w:hAnsi="ＭＳ 明朝" w:cs="ＭＳ Ｐゴシック" w:hint="eastAsia"/>
          <w:color w:val="000000"/>
          <w:sz w:val="24"/>
          <w14:ligatures w14:val="none"/>
        </w:rPr>
        <w:t>とか</w:t>
      </w:r>
      <w:r w:rsidR="00D3652B" w:rsidRPr="004F13DF">
        <w:rPr>
          <w:rFonts w:ascii="ＭＳ Ｐゴシック" w:eastAsia="ＭＳ Ｐゴシック" w:hAnsi="ＭＳ Ｐゴシック" w:cs="ＭＳ Ｐゴシック" w:hint="eastAsia"/>
          <w:color w:val="000000"/>
          <w:sz w:val="24"/>
          <w14:ligatures w14:val="none"/>
        </w:rPr>
        <w:t>「あなた方に平安があるように」</w:t>
      </w:r>
      <w:r w:rsidR="00D3652B">
        <w:rPr>
          <w:rFonts w:ascii="ＭＳ 明朝" w:eastAsia="ＭＳ 明朝" w:hAnsi="ＭＳ 明朝" w:cs="ＭＳ Ｐゴシック" w:hint="eastAsia"/>
          <w:color w:val="000000"/>
          <w:sz w:val="24"/>
          <w14:ligatures w14:val="none"/>
        </w:rPr>
        <w:t>という</w:t>
      </w:r>
      <w:r w:rsidR="004F13DF">
        <w:rPr>
          <w:rFonts w:ascii="ＭＳ 明朝" w:eastAsia="ＭＳ 明朝" w:hAnsi="ＭＳ 明朝" w:cs="ＭＳ Ｐゴシック" w:hint="eastAsia"/>
          <w:color w:val="000000"/>
          <w:sz w:val="24"/>
          <w14:ligatures w14:val="none"/>
        </w:rPr>
        <w:t>挨拶の言葉を語りかけられた、という所から、そこには、彼らを全く受け入れている</w:t>
      </w:r>
      <w:r w:rsidR="004F13DF" w:rsidRPr="007777FD">
        <w:rPr>
          <w:rFonts w:ascii="ＭＳ Ｐゴシック" w:eastAsia="ＭＳ Ｐゴシック" w:hAnsi="ＭＳ Ｐゴシック" w:cs="ＭＳ Ｐゴシック" w:hint="eastAsia"/>
          <w:color w:val="000000"/>
          <w:sz w:val="24"/>
          <w14:ligatures w14:val="none"/>
        </w:rPr>
        <w:t>全肯定、大いなる赦し</w:t>
      </w:r>
      <w:r w:rsidR="004F13DF">
        <w:rPr>
          <w:rFonts w:ascii="ＭＳ 明朝" w:eastAsia="ＭＳ 明朝" w:hAnsi="ＭＳ 明朝" w:cs="ＭＳ Ｐゴシック" w:hint="eastAsia"/>
          <w:color w:val="000000"/>
          <w:sz w:val="24"/>
          <w14:ligatures w14:val="none"/>
        </w:rPr>
        <w:t>があるのではないか、とお話ししました。そして今日読んで頂いた</w:t>
      </w:r>
      <w:r w:rsidR="004F13DF" w:rsidRPr="007777FD">
        <w:rPr>
          <w:rFonts w:ascii="ＭＳ Ｐゴシック" w:eastAsia="ＭＳ Ｐゴシック" w:hAnsi="ＭＳ Ｐゴシック" w:cs="ＭＳ Ｐゴシック" w:hint="eastAsia"/>
          <w:color w:val="000000"/>
          <w:sz w:val="24"/>
          <w14:ligatures w14:val="none"/>
        </w:rPr>
        <w:t>マルコ福音書の16章</w:t>
      </w:r>
      <w:r w:rsidR="004F13DF">
        <w:rPr>
          <w:rFonts w:ascii="ＭＳ 明朝" w:eastAsia="ＭＳ 明朝" w:hAnsi="ＭＳ 明朝" w:cs="ＭＳ Ｐゴシック" w:hint="eastAsia"/>
          <w:color w:val="000000"/>
          <w:sz w:val="24"/>
          <w14:ligatures w14:val="none"/>
        </w:rPr>
        <w:t>にも出て来るように、イエス様は</w:t>
      </w:r>
      <w:r w:rsidR="004F13DF" w:rsidRPr="007777FD">
        <w:rPr>
          <w:rFonts w:ascii="ＭＳ Ｐゴシック" w:eastAsia="ＭＳ Ｐゴシック" w:hAnsi="ＭＳ Ｐゴシック" w:cs="ＭＳ Ｐゴシック" w:hint="eastAsia"/>
          <w:color w:val="000000"/>
          <w:sz w:val="24"/>
          <w14:ligatures w14:val="none"/>
        </w:rPr>
        <w:t>「あなた方より先にガリラヤに行かれる」</w:t>
      </w:r>
      <w:r w:rsidR="004F13DF">
        <w:rPr>
          <w:rFonts w:ascii="ＭＳ 明朝" w:eastAsia="ＭＳ 明朝" w:hAnsi="ＭＳ 明朝" w:cs="ＭＳ Ｐゴシック" w:hint="eastAsia"/>
          <w:color w:val="000000"/>
          <w:sz w:val="24"/>
          <w14:ligatures w14:val="none"/>
        </w:rPr>
        <w:t>と言われるように、弟子たちを、主</w:t>
      </w:r>
      <w:r w:rsidR="004F13DF">
        <w:rPr>
          <w:rFonts w:ascii="ＭＳ 明朝" w:eastAsia="ＭＳ 明朝" w:hAnsi="ＭＳ 明朝" w:cs="ＭＳ Ｐゴシック" w:hint="eastAsia"/>
          <w:color w:val="000000"/>
          <w:sz w:val="24"/>
          <w14:ligatures w14:val="none"/>
        </w:rPr>
        <w:lastRenderedPageBreak/>
        <w:t>イエス様との出会いの原点に立ち返らせ、</w:t>
      </w:r>
      <w:r w:rsidR="007777FD">
        <w:rPr>
          <w:rFonts w:ascii="ＭＳ 明朝" w:eastAsia="ＭＳ 明朝" w:hAnsi="ＭＳ 明朝" w:cs="ＭＳ Ｐゴシック" w:hint="eastAsia"/>
          <w:color w:val="000000"/>
          <w:sz w:val="24"/>
          <w14:ligatures w14:val="none"/>
        </w:rPr>
        <w:t>その出会いというものは「死」を超えたものであるということを告げているように思うということをお話ししました。今日もそのことをふまえながら、改めて気付かされたことを分かち合わせて頂ければと思います。</w:t>
      </w:r>
    </w:p>
    <w:p w14:paraId="1F014ECD" w14:textId="77777777" w:rsidR="007777FD" w:rsidRPr="007777FD" w:rsidRDefault="007777FD" w:rsidP="004F13DF">
      <w:pPr>
        <w:jc w:val="both"/>
        <w:rPr>
          <w:rFonts w:ascii="ＭＳ 明朝" w:eastAsia="ＭＳ 明朝" w:hAnsi="ＭＳ 明朝" w:cs="ＭＳ Ｐゴシック"/>
          <w:color w:val="000000"/>
          <w:sz w:val="24"/>
          <w14:ligatures w14:val="none"/>
        </w:rPr>
      </w:pPr>
    </w:p>
    <w:p w14:paraId="71913E1A" w14:textId="3BAB2ACC" w:rsidR="007777FD" w:rsidRPr="008B29E8" w:rsidRDefault="007777FD" w:rsidP="004F13DF">
      <w:pPr>
        <w:jc w:val="both"/>
        <w:rPr>
          <w:rFonts w:ascii="ＭＳ Ｐゴシック" w:eastAsia="ＭＳ Ｐゴシック" w:hAnsi="ＭＳ Ｐゴシック" w:cs="ＭＳ Ｐゴシック"/>
          <w:color w:val="000000"/>
          <w:sz w:val="24"/>
          <w14:ligatures w14:val="none"/>
        </w:rPr>
      </w:pPr>
      <w:r w:rsidRPr="008B29E8">
        <w:rPr>
          <w:rFonts w:ascii="ＭＳ Ｐゴシック" w:eastAsia="ＭＳ Ｐゴシック" w:hAnsi="ＭＳ Ｐゴシック" w:cs="ＭＳ Ｐゴシック" w:hint="eastAsia"/>
          <w:color w:val="000000"/>
          <w:sz w:val="24"/>
          <w14:ligatures w14:val="none"/>
        </w:rPr>
        <w:t>[2]</w:t>
      </w:r>
      <w:r w:rsidR="00EC5390" w:rsidRPr="00EC5390">
        <w:rPr>
          <w:rFonts w:ascii="ＭＳ Ｐゴシック" w:eastAsia="ＭＳ Ｐゴシック" w:hAnsi="ＭＳ Ｐゴシック" w:cs="ＭＳ Ｐゴシック" w:hint="eastAsia"/>
          <w:color w:val="000000"/>
          <w:sz w:val="24"/>
          <w14:ligatures w14:val="none"/>
        </w:rPr>
        <w:t xml:space="preserve"> 新しい世界をあなたにもたら</w:t>
      </w:r>
      <w:r w:rsidR="00EC5390">
        <w:rPr>
          <w:rFonts w:ascii="ＭＳ Ｐゴシック" w:eastAsia="ＭＳ Ｐゴシック" w:hAnsi="ＭＳ Ｐゴシック" w:cs="ＭＳ Ｐゴシック" w:hint="eastAsia"/>
          <w:color w:val="000000"/>
          <w:sz w:val="24"/>
          <w14:ligatures w14:val="none"/>
        </w:rPr>
        <w:t>すため</w:t>
      </w:r>
    </w:p>
    <w:p w14:paraId="26A2ED39" w14:textId="0669AF55" w:rsidR="007777FD" w:rsidRDefault="007777FD" w:rsidP="004F13DF">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映画やテレビドラマで、ある意味人気がある定番のテーマが「タイムスリップ</w:t>
      </w:r>
      <w:r w:rsidR="00431553">
        <w:rPr>
          <w:rFonts w:ascii="ＭＳ 明朝" w:eastAsia="ＭＳ 明朝" w:hAnsi="ＭＳ 明朝" w:cs="ＭＳ Ｐゴシック" w:hint="eastAsia"/>
          <w:color w:val="000000"/>
          <w:sz w:val="24"/>
          <w14:ligatures w14:val="none"/>
        </w:rPr>
        <w:t>もの」</w:t>
      </w:r>
      <w:r>
        <w:rPr>
          <w:rFonts w:ascii="ＭＳ 明朝" w:eastAsia="ＭＳ 明朝" w:hAnsi="ＭＳ 明朝" w:cs="ＭＳ Ｐゴシック" w:hint="eastAsia"/>
          <w:color w:val="000000"/>
          <w:sz w:val="24"/>
          <w14:ligatures w14:val="none"/>
        </w:rPr>
        <w:t>だと思います。</w:t>
      </w:r>
      <w:r w:rsidR="00431553">
        <w:rPr>
          <w:rFonts w:ascii="ＭＳ 明朝" w:eastAsia="ＭＳ 明朝" w:hAnsi="ＭＳ 明朝" w:cs="ＭＳ Ｐゴシック" w:hint="eastAsia"/>
          <w:color w:val="000000"/>
          <w:sz w:val="24"/>
          <w14:ligatures w14:val="none"/>
        </w:rPr>
        <w:t>そこでは</w:t>
      </w:r>
      <w:r>
        <w:rPr>
          <w:rFonts w:ascii="ＭＳ 明朝" w:eastAsia="ＭＳ 明朝" w:hAnsi="ＭＳ 明朝" w:cs="ＭＳ Ｐゴシック" w:hint="eastAsia"/>
          <w:color w:val="000000"/>
          <w:sz w:val="24"/>
          <w14:ligatures w14:val="none"/>
        </w:rPr>
        <w:t>いつの間にか私たちが生きている</w:t>
      </w:r>
      <w:r w:rsidRPr="00CC7718">
        <w:rPr>
          <w:rFonts w:ascii="ＭＳ Ｐゴシック" w:eastAsia="ＭＳ Ｐゴシック" w:hAnsi="ＭＳ Ｐゴシック" w:cs="ＭＳ Ｐゴシック" w:hint="eastAsia"/>
          <w:color w:val="000000"/>
          <w:sz w:val="24"/>
          <w14:ligatures w14:val="none"/>
        </w:rPr>
        <w:t>「時間」</w:t>
      </w:r>
      <w:r>
        <w:rPr>
          <w:rFonts w:ascii="ＭＳ 明朝" w:eastAsia="ＭＳ 明朝" w:hAnsi="ＭＳ 明朝" w:cs="ＭＳ Ｐゴシック" w:hint="eastAsia"/>
          <w:color w:val="000000"/>
          <w:sz w:val="24"/>
          <w14:ligatures w14:val="none"/>
        </w:rPr>
        <w:t>が前後に動いてしまう設定があります。そこでどういうことが起こるかと言うと、過去のやり直しとか、</w:t>
      </w:r>
      <w:r w:rsidR="005D06EB">
        <w:rPr>
          <w:rFonts w:ascii="ＭＳ 明朝" w:eastAsia="ＭＳ 明朝" w:hAnsi="ＭＳ 明朝" w:cs="ＭＳ Ｐゴシック" w:hint="eastAsia"/>
          <w:color w:val="000000"/>
          <w:sz w:val="24"/>
          <w14:ligatures w14:val="none"/>
        </w:rPr>
        <w:t>或いは、</w:t>
      </w:r>
      <w:r>
        <w:rPr>
          <w:rFonts w:ascii="ＭＳ 明朝" w:eastAsia="ＭＳ 明朝" w:hAnsi="ＭＳ 明朝" w:cs="ＭＳ Ｐゴシック" w:hint="eastAsia"/>
          <w:color w:val="000000"/>
          <w:sz w:val="24"/>
          <w14:ligatures w14:val="none"/>
        </w:rPr>
        <w:t>悪いことが</w:t>
      </w:r>
      <w:r w:rsidR="005D06EB">
        <w:rPr>
          <w:rFonts w:ascii="ＭＳ 明朝" w:eastAsia="ＭＳ 明朝" w:hAnsi="ＭＳ 明朝" w:cs="ＭＳ Ｐゴシック" w:hint="eastAsia"/>
          <w:color w:val="000000"/>
          <w:sz w:val="24"/>
          <w14:ligatures w14:val="none"/>
        </w:rPr>
        <w:t>起こる</w:t>
      </w:r>
      <w:r>
        <w:rPr>
          <w:rFonts w:ascii="ＭＳ 明朝" w:eastAsia="ＭＳ 明朝" w:hAnsi="ＭＳ 明朝" w:cs="ＭＳ Ｐゴシック" w:hint="eastAsia"/>
          <w:color w:val="000000"/>
          <w:sz w:val="24"/>
          <w14:ligatures w14:val="none"/>
        </w:rPr>
        <w:t>未来</w:t>
      </w:r>
      <w:r w:rsidR="005D06EB">
        <w:rPr>
          <w:rFonts w:ascii="ＭＳ 明朝" w:eastAsia="ＭＳ 明朝" w:hAnsi="ＭＳ 明朝" w:cs="ＭＳ Ｐゴシック" w:hint="eastAsia"/>
          <w:color w:val="000000"/>
          <w:sz w:val="24"/>
          <w14:ligatures w14:val="none"/>
        </w:rPr>
        <w:t>を先に行って状況を変えるとか、人を救出するとか、そういう時に「時をかける」人間になって行くということです。これは荒唐無稽と言えば荒唐無稽なのだと思いますが、</w:t>
      </w:r>
      <w:r w:rsidR="005D06EB" w:rsidRPr="00B63B2C">
        <w:rPr>
          <w:rFonts w:ascii="ＭＳ Ｐゴシック" w:eastAsia="ＭＳ Ｐゴシック" w:hAnsi="ＭＳ Ｐゴシック" w:cs="ＭＳ Ｐゴシック" w:hint="eastAsia"/>
          <w:color w:val="000000"/>
          <w:sz w:val="24"/>
          <w14:ligatures w14:val="none"/>
        </w:rPr>
        <w:t>その背景には、「祈り」とか「思い」というものがある</w:t>
      </w:r>
      <w:r w:rsidR="005D06EB">
        <w:rPr>
          <w:rFonts w:ascii="ＭＳ 明朝" w:eastAsia="ＭＳ 明朝" w:hAnsi="ＭＳ 明朝" w:cs="ＭＳ Ｐゴシック" w:hint="eastAsia"/>
          <w:color w:val="000000"/>
          <w:sz w:val="24"/>
          <w14:ligatures w14:val="none"/>
        </w:rPr>
        <w:t>と思う</w:t>
      </w:r>
      <w:r w:rsidR="00B63B2C">
        <w:rPr>
          <w:rFonts w:ascii="ＭＳ 明朝" w:eastAsia="ＭＳ 明朝" w:hAnsi="ＭＳ 明朝" w:cs="ＭＳ Ｐゴシック" w:hint="eastAsia"/>
          <w:color w:val="000000"/>
          <w:sz w:val="24"/>
          <w14:ligatures w14:val="none"/>
        </w:rPr>
        <w:t>の</w:t>
      </w:r>
      <w:r w:rsidR="005D06EB">
        <w:rPr>
          <w:rFonts w:ascii="ＭＳ 明朝" w:eastAsia="ＭＳ 明朝" w:hAnsi="ＭＳ 明朝" w:cs="ＭＳ Ｐゴシック" w:hint="eastAsia"/>
          <w:color w:val="000000"/>
          <w:sz w:val="24"/>
          <w14:ligatures w14:val="none"/>
        </w:rPr>
        <w:t>です。それこそ、「人生もう一回あの時からやり直したい」とか「未来の禍から逃れさせたい」という切実な思いで、</w:t>
      </w:r>
      <w:r w:rsidR="00431553">
        <w:rPr>
          <w:rFonts w:ascii="ＭＳ 明朝" w:eastAsia="ＭＳ 明朝" w:hAnsi="ＭＳ 明朝" w:cs="ＭＳ Ｐゴシック" w:hint="eastAsia"/>
          <w:color w:val="000000"/>
          <w:sz w:val="24"/>
          <w14:ligatures w14:val="none"/>
        </w:rPr>
        <w:t>SF的な形を取りながらも、</w:t>
      </w:r>
      <w:r w:rsidR="005D06EB">
        <w:rPr>
          <w:rFonts w:ascii="ＭＳ 明朝" w:eastAsia="ＭＳ 明朝" w:hAnsi="ＭＳ 明朝" w:cs="ＭＳ Ｐゴシック" w:hint="eastAsia"/>
          <w:color w:val="000000"/>
          <w:sz w:val="24"/>
          <w14:ligatures w14:val="none"/>
        </w:rPr>
        <w:t>そこにはリアリティがあると思</w:t>
      </w:r>
      <w:r w:rsidR="00431553">
        <w:rPr>
          <w:rFonts w:ascii="ＭＳ 明朝" w:eastAsia="ＭＳ 明朝" w:hAnsi="ＭＳ 明朝" w:cs="ＭＳ Ｐゴシック" w:hint="eastAsia"/>
          <w:color w:val="000000"/>
          <w:sz w:val="24"/>
          <w14:ligatures w14:val="none"/>
        </w:rPr>
        <w:t>うので</w:t>
      </w:r>
      <w:r w:rsidR="005D06EB">
        <w:rPr>
          <w:rFonts w:ascii="ＭＳ 明朝" w:eastAsia="ＭＳ 明朝" w:hAnsi="ＭＳ 明朝" w:cs="ＭＳ Ｐゴシック" w:hint="eastAsia"/>
          <w:color w:val="000000"/>
          <w:sz w:val="24"/>
          <w14:ligatures w14:val="none"/>
        </w:rPr>
        <w:t>す。</w:t>
      </w:r>
      <w:r w:rsidR="00431553">
        <w:rPr>
          <w:rFonts w:ascii="ＭＳ 明朝" w:eastAsia="ＭＳ 明朝" w:hAnsi="ＭＳ 明朝" w:cs="ＭＳ Ｐゴシック" w:hint="eastAsia"/>
          <w:color w:val="000000"/>
          <w:sz w:val="24"/>
          <w14:ligatures w14:val="none"/>
        </w:rPr>
        <w:t>そんな「時間旅行」みたいなことは実際には起こらないからこそ、人はどこか憧れをもって</w:t>
      </w:r>
      <w:r w:rsidR="004C2423">
        <w:rPr>
          <w:rFonts w:ascii="ＭＳ 明朝" w:eastAsia="ＭＳ 明朝" w:hAnsi="ＭＳ 明朝" w:cs="ＭＳ Ｐゴシック" w:hint="eastAsia"/>
          <w:color w:val="000000"/>
          <w:sz w:val="24"/>
          <w14:ligatures w14:val="none"/>
        </w:rPr>
        <w:t>そういうドラマを楽しむのかもしれません。</w:t>
      </w:r>
      <w:r w:rsidR="00F035A9">
        <w:rPr>
          <w:rFonts w:ascii="ＭＳ 明朝" w:eastAsia="ＭＳ 明朝" w:hAnsi="ＭＳ 明朝" w:cs="ＭＳ Ｐゴシック" w:hint="eastAsia"/>
          <w:color w:val="000000"/>
          <w:sz w:val="24"/>
          <w14:ligatures w14:val="none"/>
        </w:rPr>
        <w:t>そして</w:t>
      </w:r>
      <w:r w:rsidR="004C2423">
        <w:rPr>
          <w:rFonts w:ascii="ＭＳ 明朝" w:eastAsia="ＭＳ 明朝" w:hAnsi="ＭＳ 明朝" w:cs="ＭＳ Ｐゴシック" w:hint="eastAsia"/>
          <w:color w:val="000000"/>
          <w:sz w:val="24"/>
          <w14:ligatures w14:val="none"/>
        </w:rPr>
        <w:t>これは違うかもしれませんけれども、もしかしたら仏教の「輪廻」つまり「何度も生まれ変わる」という思想も、辛く苦しい人生に対して、また違う命を与えられていく世界があるという、一種の</w:t>
      </w:r>
      <w:r w:rsidR="00F035A9">
        <w:rPr>
          <w:rFonts w:ascii="ＭＳ 明朝" w:eastAsia="ＭＳ 明朝" w:hAnsi="ＭＳ 明朝" w:cs="ＭＳ Ｐゴシック" w:hint="eastAsia"/>
          <w:color w:val="000000"/>
          <w:sz w:val="24"/>
          <w14:ligatures w14:val="none"/>
        </w:rPr>
        <w:t>慰め</w:t>
      </w:r>
      <w:r w:rsidR="004C2423">
        <w:rPr>
          <w:rFonts w:ascii="ＭＳ 明朝" w:eastAsia="ＭＳ 明朝" w:hAnsi="ＭＳ 明朝" w:cs="ＭＳ Ｐゴシック" w:hint="eastAsia"/>
          <w:color w:val="000000"/>
          <w:sz w:val="24"/>
          <w14:ligatures w14:val="none"/>
        </w:rPr>
        <w:t>のようなものを提示しているのではないかと思います。</w:t>
      </w:r>
    </w:p>
    <w:p w14:paraId="574CFDCC" w14:textId="77777777" w:rsidR="00431553" w:rsidRDefault="00431553" w:rsidP="004F13DF">
      <w:pPr>
        <w:jc w:val="both"/>
        <w:rPr>
          <w:rFonts w:ascii="ＭＳ 明朝" w:eastAsia="ＭＳ 明朝" w:hAnsi="ＭＳ 明朝" w:cs="ＭＳ Ｐゴシック"/>
          <w:color w:val="000000"/>
          <w:sz w:val="24"/>
          <w14:ligatures w14:val="none"/>
        </w:rPr>
      </w:pPr>
    </w:p>
    <w:p w14:paraId="03563DAA" w14:textId="15B40E14" w:rsidR="00BC5493" w:rsidRDefault="00431553" w:rsidP="004F13DF">
      <w:pPr>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 xml:space="preserve">　それで、私は、聖書のイエス様の復活の記事を読んで、改めて</w:t>
      </w:r>
      <w:r w:rsidRPr="00F035A9">
        <w:rPr>
          <w:rFonts w:ascii="ＭＳ Ｐゴシック" w:eastAsia="ＭＳ Ｐゴシック" w:hAnsi="ＭＳ Ｐゴシック" w:cs="ＭＳ Ｐゴシック" w:hint="eastAsia"/>
          <w:color w:val="000000"/>
          <w:sz w:val="24"/>
          <w14:ligatures w14:val="none"/>
        </w:rPr>
        <w:t>イエス様の復活が私たちのもたらしたもの、もたらしてくれるものって何なのだろう？</w:t>
      </w:r>
      <w:r>
        <w:rPr>
          <w:rFonts w:ascii="ＭＳ 明朝" w:eastAsia="ＭＳ 明朝" w:hAnsi="ＭＳ 明朝" w:cs="ＭＳ Ｐゴシック" w:hint="eastAsia"/>
          <w:color w:val="000000"/>
          <w:sz w:val="24"/>
          <w14:ligatures w14:val="none"/>
        </w:rPr>
        <w:t>と思</w:t>
      </w:r>
      <w:r w:rsidR="004C2423">
        <w:rPr>
          <w:rFonts w:ascii="ＭＳ 明朝" w:eastAsia="ＭＳ 明朝" w:hAnsi="ＭＳ 明朝" w:cs="ＭＳ Ｐゴシック" w:hint="eastAsia"/>
          <w:color w:val="000000"/>
          <w:sz w:val="24"/>
          <w14:ligatures w14:val="none"/>
        </w:rPr>
        <w:t>ったのです。</w:t>
      </w:r>
      <w:r w:rsidR="00005711">
        <w:rPr>
          <w:rFonts w:ascii="ＭＳ 明朝" w:eastAsia="ＭＳ 明朝" w:hAnsi="ＭＳ 明朝" w:cs="ＭＳ Ｐゴシック" w:hint="eastAsia"/>
          <w:color w:val="000000"/>
          <w:sz w:val="24"/>
          <w14:ligatures w14:val="none"/>
        </w:rPr>
        <w:t>これは勿論タイムスリップでも</w:t>
      </w:r>
      <w:r w:rsidR="004C2423">
        <w:rPr>
          <w:rFonts w:ascii="ＭＳ 明朝" w:eastAsia="ＭＳ 明朝" w:hAnsi="ＭＳ 明朝" w:cs="ＭＳ Ｐゴシック" w:hint="eastAsia"/>
          <w:color w:val="000000"/>
          <w:sz w:val="24"/>
          <w14:ligatures w14:val="none"/>
        </w:rPr>
        <w:t>輪廻</w:t>
      </w:r>
      <w:r w:rsidR="00005711">
        <w:rPr>
          <w:rFonts w:ascii="ＭＳ 明朝" w:eastAsia="ＭＳ 明朝" w:hAnsi="ＭＳ 明朝" w:cs="ＭＳ Ｐゴシック" w:hint="eastAsia"/>
          <w:color w:val="000000"/>
          <w:sz w:val="24"/>
          <w14:ligatures w14:val="none"/>
        </w:rPr>
        <w:t>でもないと思います</w:t>
      </w:r>
      <w:r w:rsidR="004C2423">
        <w:rPr>
          <w:rFonts w:ascii="ＭＳ 明朝" w:eastAsia="ＭＳ 明朝" w:hAnsi="ＭＳ 明朝" w:cs="ＭＳ Ｐゴシック" w:hint="eastAsia"/>
          <w:color w:val="000000"/>
          <w:sz w:val="24"/>
          <w14:ligatures w14:val="none"/>
        </w:rPr>
        <w:t>。</w:t>
      </w:r>
      <w:r w:rsidR="00A809A2">
        <w:rPr>
          <w:rFonts w:ascii="ＭＳ 明朝" w:eastAsia="ＭＳ 明朝" w:hAnsi="ＭＳ 明朝" w:cs="ＭＳ Ｐゴシック" w:hint="eastAsia"/>
          <w:color w:val="000000"/>
          <w:sz w:val="24"/>
          <w14:ligatures w14:val="none"/>
        </w:rPr>
        <w:t>聖書は一面</w:t>
      </w:r>
      <w:r w:rsidR="004C2423">
        <w:rPr>
          <w:rFonts w:ascii="ＭＳ 明朝" w:eastAsia="ＭＳ 明朝" w:hAnsi="ＭＳ 明朝" w:cs="ＭＳ Ｐゴシック" w:hint="eastAsia"/>
          <w:color w:val="000000"/>
          <w:sz w:val="24"/>
          <w14:ligatures w14:val="none"/>
        </w:rPr>
        <w:t>とてもドライです。私たちは</w:t>
      </w:r>
      <w:r w:rsidR="00F035A9">
        <w:rPr>
          <w:rFonts w:ascii="ＭＳ 明朝" w:eastAsia="ＭＳ 明朝" w:hAnsi="ＭＳ 明朝" w:cs="ＭＳ Ｐゴシック" w:hint="eastAsia"/>
          <w:color w:val="000000"/>
          <w:sz w:val="24"/>
          <w14:ligatures w14:val="none"/>
        </w:rPr>
        <w:t>誰も</w:t>
      </w:r>
      <w:r w:rsidR="00BA71D0">
        <w:rPr>
          <w:rFonts w:ascii="ＭＳ 明朝" w:eastAsia="ＭＳ 明朝" w:hAnsi="ＭＳ 明朝" w:cs="ＭＳ Ｐゴシック" w:hint="eastAsia"/>
          <w:color w:val="000000"/>
          <w:sz w:val="24"/>
          <w14:ligatures w14:val="none"/>
        </w:rPr>
        <w:t>皆</w:t>
      </w:r>
      <w:r w:rsidR="00316BAE">
        <w:rPr>
          <w:rFonts w:ascii="ＭＳ 明朝" w:eastAsia="ＭＳ 明朝" w:hAnsi="ＭＳ 明朝" w:cs="ＭＳ Ｐゴシック" w:hint="eastAsia"/>
          <w:color w:val="000000"/>
          <w:sz w:val="24"/>
          <w14:ligatures w14:val="none"/>
        </w:rPr>
        <w:t>土</w:t>
      </w:r>
      <w:r w:rsidR="00FE34D8">
        <w:rPr>
          <w:rFonts w:ascii="ＭＳ 明朝" w:eastAsia="ＭＳ 明朝" w:hAnsi="ＭＳ 明朝" w:cs="ＭＳ Ｐゴシック" w:hint="eastAsia"/>
          <w:color w:val="000000"/>
          <w:sz w:val="24"/>
          <w14:ligatures w14:val="none"/>
        </w:rPr>
        <w:t>くれ</w:t>
      </w:r>
      <w:r w:rsidR="00316BAE">
        <w:rPr>
          <w:rFonts w:ascii="ＭＳ 明朝" w:eastAsia="ＭＳ 明朝" w:hAnsi="ＭＳ 明朝" w:cs="ＭＳ Ｐゴシック" w:hint="eastAsia"/>
          <w:color w:val="000000"/>
          <w:sz w:val="24"/>
          <w14:ligatures w14:val="none"/>
        </w:rPr>
        <w:t>から</w:t>
      </w:r>
      <w:r w:rsidR="00F035A9">
        <w:rPr>
          <w:rFonts w:ascii="ＭＳ 明朝" w:eastAsia="ＭＳ 明朝" w:hAnsi="ＭＳ 明朝" w:cs="ＭＳ Ｐゴシック" w:hint="eastAsia"/>
          <w:color w:val="000000"/>
          <w:sz w:val="24"/>
          <w14:ligatures w14:val="none"/>
        </w:rPr>
        <w:t>造</w:t>
      </w:r>
      <w:r w:rsidR="00316BAE">
        <w:rPr>
          <w:rFonts w:ascii="ＭＳ 明朝" w:eastAsia="ＭＳ 明朝" w:hAnsi="ＭＳ 明朝" w:cs="ＭＳ Ｐゴシック" w:hint="eastAsia"/>
          <w:color w:val="000000"/>
          <w:sz w:val="24"/>
          <w14:ligatures w14:val="none"/>
        </w:rPr>
        <w:t>られ</w:t>
      </w:r>
      <w:r w:rsidR="00FE34D8">
        <w:rPr>
          <w:rFonts w:ascii="ＭＳ 明朝" w:eastAsia="ＭＳ 明朝" w:hAnsi="ＭＳ 明朝" w:cs="ＭＳ Ｐゴシック" w:hint="eastAsia"/>
          <w:color w:val="000000"/>
          <w:sz w:val="24"/>
          <w14:ligatures w14:val="none"/>
        </w:rPr>
        <w:t>ていて、</w:t>
      </w:r>
      <w:r w:rsidR="00F035A9">
        <w:rPr>
          <w:rFonts w:ascii="ＭＳ 明朝" w:eastAsia="ＭＳ 明朝" w:hAnsi="ＭＳ 明朝" w:cs="ＭＳ Ｐゴシック" w:hint="eastAsia"/>
          <w:color w:val="000000"/>
          <w:sz w:val="24"/>
          <w14:ligatures w14:val="none"/>
        </w:rPr>
        <w:t>その生涯は、始まりがあり、終りがあることを告げています。それはどうしてか。人間は罪人だからですね。</w:t>
      </w:r>
      <w:r w:rsidR="00F035A9" w:rsidRPr="00F035A9">
        <w:rPr>
          <w:rFonts w:ascii="ＭＳ Ｐゴシック" w:eastAsia="ＭＳ Ｐゴシック" w:hAnsi="ＭＳ Ｐゴシック" w:cs="ＭＳ Ｐゴシック" w:hint="eastAsia"/>
          <w:color w:val="000000"/>
          <w:sz w:val="24"/>
          <w14:ligatures w14:val="none"/>
        </w:rPr>
        <w:t>「罪の支払う報酬は死」</w:t>
      </w:r>
      <w:r w:rsidR="00F035A9">
        <w:rPr>
          <w:rFonts w:ascii="ＭＳ 明朝" w:eastAsia="ＭＳ 明朝" w:hAnsi="ＭＳ 明朝" w:cs="ＭＳ Ｐゴシック" w:hint="eastAsia"/>
          <w:color w:val="000000"/>
          <w:sz w:val="24"/>
          <w14:ligatures w14:val="none"/>
        </w:rPr>
        <w:t>だとパウロは語りました。私たちは例外なくいつか死にます。それは、イエス様が肉体を持って死に、墓に葬られたようにです。</w:t>
      </w:r>
      <w:r w:rsidR="003A2CFD">
        <w:rPr>
          <w:rFonts w:ascii="ＭＳ 明朝" w:eastAsia="ＭＳ 明朝" w:hAnsi="ＭＳ 明朝" w:cs="ＭＳ Ｐゴシック" w:hint="eastAsia"/>
          <w:color w:val="000000"/>
          <w:sz w:val="24"/>
          <w14:ligatures w14:val="none"/>
        </w:rPr>
        <w:t>変な話、イエス様の死は本物です。</w:t>
      </w:r>
      <w:r w:rsidR="00021263">
        <w:rPr>
          <w:rFonts w:ascii="ＭＳ 明朝" w:eastAsia="ＭＳ 明朝" w:hAnsi="ＭＳ 明朝" w:cs="ＭＳ Ｐゴシック" w:hint="eastAsia"/>
          <w:color w:val="000000"/>
          <w:sz w:val="24"/>
          <w14:ligatures w14:val="none"/>
        </w:rPr>
        <w:t>誰よりもむごたらしい死を</w:t>
      </w:r>
      <w:r w:rsidR="003F5442">
        <w:rPr>
          <w:rFonts w:ascii="ＭＳ 明朝" w:eastAsia="ＭＳ 明朝" w:hAnsi="ＭＳ 明朝" w:cs="ＭＳ Ｐゴシック" w:hint="eastAsia"/>
          <w:color w:val="000000"/>
          <w:sz w:val="24"/>
          <w14:ligatures w14:val="none"/>
        </w:rPr>
        <w:t>死なれました。</w:t>
      </w:r>
      <w:r w:rsidR="00564D6A">
        <w:rPr>
          <w:rFonts w:ascii="ＭＳ 明朝" w:eastAsia="ＭＳ 明朝" w:hAnsi="ＭＳ 明朝" w:cs="ＭＳ Ｐゴシック" w:hint="eastAsia"/>
          <w:color w:val="000000"/>
          <w:sz w:val="24"/>
          <w14:ligatures w14:val="none"/>
        </w:rPr>
        <w:t>ですから、復活の描写の中で</w:t>
      </w:r>
      <w:r w:rsidR="00665E8A">
        <w:rPr>
          <w:rFonts w:ascii="ＭＳ 明朝" w:eastAsia="ＭＳ 明朝" w:hAnsi="ＭＳ 明朝" w:cs="ＭＳ Ｐゴシック" w:hint="eastAsia"/>
          <w:color w:val="000000"/>
          <w:sz w:val="24"/>
          <w14:ligatures w14:val="none"/>
        </w:rPr>
        <w:t>、女性たちは</w:t>
      </w:r>
      <w:r w:rsidR="00665E8A" w:rsidRPr="007A357C">
        <w:rPr>
          <w:rFonts w:ascii="ＭＳ Ｐゴシック" w:eastAsia="ＭＳ Ｐゴシック" w:hAnsi="ＭＳ Ｐゴシック" w:cs="ＭＳ Ｐゴシック" w:hint="eastAsia"/>
          <w:color w:val="000000"/>
          <w:sz w:val="24"/>
          <w14:ligatures w14:val="none"/>
        </w:rPr>
        <w:t>マルコ16:8</w:t>
      </w:r>
      <w:r w:rsidR="00665E8A">
        <w:rPr>
          <w:rFonts w:ascii="ＭＳ 明朝" w:eastAsia="ＭＳ 明朝" w:hAnsi="ＭＳ 明朝" w:cs="ＭＳ Ｐゴシック" w:hint="eastAsia"/>
          <w:color w:val="000000"/>
          <w:sz w:val="24"/>
          <w14:ligatures w14:val="none"/>
        </w:rPr>
        <w:t>で</w:t>
      </w:r>
      <w:r w:rsidR="00665E8A" w:rsidRPr="007A357C">
        <w:rPr>
          <w:rFonts w:ascii="ＭＳ Ｐゴシック" w:eastAsia="ＭＳ Ｐゴシック" w:hAnsi="ＭＳ Ｐゴシック" w:cs="ＭＳ Ｐゴシック" w:hint="eastAsia"/>
          <w:color w:val="000000"/>
          <w:sz w:val="24"/>
          <w14:ligatures w14:val="none"/>
        </w:rPr>
        <w:t>「震えあが</w:t>
      </w:r>
      <w:r w:rsidR="00577E10" w:rsidRPr="007A357C">
        <w:rPr>
          <w:rFonts w:ascii="ＭＳ Ｐゴシック" w:eastAsia="ＭＳ Ｐゴシック" w:hAnsi="ＭＳ Ｐゴシック" w:cs="ＭＳ Ｐゴシック" w:hint="eastAsia"/>
          <w:color w:val="000000"/>
          <w:sz w:val="24"/>
          <w14:ligatures w14:val="none"/>
        </w:rPr>
        <w:t>り、正気を失った」</w:t>
      </w:r>
      <w:r w:rsidR="00577E10">
        <w:rPr>
          <w:rFonts w:ascii="ＭＳ 明朝" w:eastAsia="ＭＳ 明朝" w:hAnsi="ＭＳ 明朝" w:cs="ＭＳ Ｐゴシック" w:hint="eastAsia"/>
          <w:color w:val="000000"/>
          <w:sz w:val="24"/>
          <w14:ligatures w14:val="none"/>
        </w:rPr>
        <w:t>とか</w:t>
      </w:r>
      <w:r w:rsidR="00577E10" w:rsidRPr="007A357C">
        <w:rPr>
          <w:rFonts w:ascii="ＭＳ Ｐゴシック" w:eastAsia="ＭＳ Ｐゴシック" w:hAnsi="ＭＳ Ｐゴシック" w:cs="ＭＳ Ｐゴシック" w:hint="eastAsia"/>
          <w:color w:val="000000"/>
          <w:sz w:val="24"/>
          <w14:ligatures w14:val="none"/>
        </w:rPr>
        <w:t>「</w:t>
      </w:r>
      <w:r w:rsidR="00AE32EF" w:rsidRPr="007A357C">
        <w:rPr>
          <w:rFonts w:ascii="ＭＳ Ｐゴシック" w:eastAsia="ＭＳ Ｐゴシック" w:hAnsi="ＭＳ Ｐゴシック" w:cs="ＭＳ Ｐゴシック" w:hint="eastAsia"/>
          <w:color w:val="000000"/>
          <w:sz w:val="24"/>
          <w14:ligatures w14:val="none"/>
        </w:rPr>
        <w:t>恐ろしかったからである」</w:t>
      </w:r>
      <w:r w:rsidR="00AE32EF">
        <w:rPr>
          <w:rFonts w:ascii="ＭＳ 明朝" w:eastAsia="ＭＳ 明朝" w:hAnsi="ＭＳ 明朝" w:cs="ＭＳ Ｐゴシック" w:hint="eastAsia"/>
          <w:color w:val="000000"/>
          <w:sz w:val="24"/>
          <w14:ligatures w14:val="none"/>
        </w:rPr>
        <w:t>と</w:t>
      </w:r>
      <w:r w:rsidR="002B0716">
        <w:rPr>
          <w:rFonts w:ascii="ＭＳ 明朝" w:eastAsia="ＭＳ 明朝" w:hAnsi="ＭＳ 明朝" w:cs="ＭＳ Ｐゴシック" w:hint="eastAsia"/>
          <w:color w:val="000000"/>
          <w:sz w:val="24"/>
          <w14:ligatures w14:val="none"/>
        </w:rPr>
        <w:t>言っていたり、</w:t>
      </w:r>
      <w:r w:rsidR="002B0716" w:rsidRPr="00B4719B">
        <w:rPr>
          <w:rFonts w:ascii="ＭＳ Ｐゴシック" w:eastAsia="ＭＳ Ｐゴシック" w:hAnsi="ＭＳ Ｐゴシック" w:cs="ＭＳ Ｐゴシック" w:hint="eastAsia"/>
          <w:color w:val="000000"/>
          <w:sz w:val="24"/>
          <w14:ligatures w14:val="none"/>
        </w:rPr>
        <w:t>マタイ28</w:t>
      </w:r>
      <w:r w:rsidR="00667CA9" w:rsidRPr="00B4719B">
        <w:rPr>
          <w:rFonts w:ascii="ＭＳ Ｐゴシック" w:eastAsia="ＭＳ Ｐゴシック" w:hAnsi="ＭＳ Ｐゴシック" w:cs="ＭＳ Ｐゴシック" w:hint="eastAsia"/>
          <w:color w:val="000000"/>
          <w:sz w:val="24"/>
          <w14:ligatures w14:val="none"/>
        </w:rPr>
        <w:t>:16</w:t>
      </w:r>
      <w:r w:rsidR="002B0716">
        <w:rPr>
          <w:rFonts w:ascii="ＭＳ 明朝" w:eastAsia="ＭＳ 明朝" w:hAnsi="ＭＳ 明朝" w:cs="ＭＳ Ｐゴシック" w:hint="eastAsia"/>
          <w:color w:val="000000"/>
          <w:sz w:val="24"/>
          <w14:ligatures w14:val="none"/>
        </w:rPr>
        <w:t>で</w:t>
      </w:r>
      <w:r w:rsidR="00667CA9" w:rsidRPr="00B4719B">
        <w:rPr>
          <w:rFonts w:ascii="ＭＳ Ｐゴシック" w:eastAsia="ＭＳ Ｐゴシック" w:hAnsi="ＭＳ Ｐゴシック" w:cs="ＭＳ Ｐゴシック" w:hint="eastAsia"/>
          <w:color w:val="000000"/>
          <w:sz w:val="24"/>
          <w14:ligatures w14:val="none"/>
        </w:rPr>
        <w:t>「</w:t>
      </w:r>
      <w:r w:rsidR="00050E69" w:rsidRPr="003763C8">
        <w:rPr>
          <w:rFonts w:ascii="ＭＳ Ｐゴシック" w:eastAsia="ＭＳ Ｐゴシック" w:hAnsi="ＭＳ Ｐゴシック" w:cs="ＭＳ Ｐゴシック" w:hint="eastAsia"/>
          <w:color w:val="000000"/>
          <w:sz w:val="24"/>
          <w14:ligatures w14:val="none"/>
        </w:rPr>
        <w:t>そして、イエスに会い、ひれ伏した。しかし、疑う者もいた</w:t>
      </w:r>
      <w:r w:rsidR="00050E69" w:rsidRPr="00B4719B">
        <w:rPr>
          <w:rFonts w:ascii="ＭＳ Ｐゴシック" w:eastAsia="ＭＳ Ｐゴシック" w:hAnsi="ＭＳ Ｐゴシック" w:cs="ＭＳ Ｐゴシック"/>
          <w:color w:val="000000"/>
          <w:sz w:val="24"/>
          <w14:ligatures w14:val="none"/>
        </w:rPr>
        <w:t>」</w:t>
      </w:r>
      <w:r w:rsidR="00050E69">
        <w:rPr>
          <w:rFonts w:ascii="ＭＳ 明朝" w:eastAsia="ＭＳ 明朝" w:hAnsi="ＭＳ 明朝" w:cs="ＭＳ Ｐゴシック" w:hint="eastAsia"/>
          <w:color w:val="000000"/>
          <w:sz w:val="24"/>
          <w14:ligatures w14:val="none"/>
        </w:rPr>
        <w:t>とあるのは、</w:t>
      </w:r>
      <w:r w:rsidR="001F6538">
        <w:rPr>
          <w:rFonts w:ascii="ＭＳ 明朝" w:eastAsia="ＭＳ 明朝" w:hAnsi="ＭＳ 明朝" w:cs="ＭＳ Ｐゴシック" w:hint="eastAsia"/>
          <w:color w:val="000000"/>
          <w:sz w:val="24"/>
          <w14:ligatures w14:val="none"/>
        </w:rPr>
        <w:t>本当にそうだったから</w:t>
      </w:r>
      <w:r w:rsidR="009F3E75">
        <w:rPr>
          <w:rFonts w:ascii="ＭＳ 明朝" w:eastAsia="ＭＳ 明朝" w:hAnsi="ＭＳ 明朝" w:cs="ＭＳ Ｐゴシック" w:hint="eastAsia"/>
          <w:color w:val="000000"/>
          <w:sz w:val="24"/>
          <w14:ligatures w14:val="none"/>
        </w:rPr>
        <w:t>ですよね。</w:t>
      </w:r>
      <w:r w:rsidR="0033508E">
        <w:rPr>
          <w:rFonts w:ascii="ＭＳ 明朝" w:eastAsia="ＭＳ 明朝" w:hAnsi="ＭＳ 明朝" w:cs="ＭＳ Ｐゴシック" w:hint="eastAsia"/>
          <w:color w:val="000000"/>
          <w:sz w:val="24"/>
          <w14:ligatures w14:val="none"/>
        </w:rPr>
        <w:t>私たちがそこにいても</w:t>
      </w:r>
      <w:r w:rsidR="006C286F">
        <w:rPr>
          <w:rFonts w:ascii="ＭＳ 明朝" w:eastAsia="ＭＳ 明朝" w:hAnsi="ＭＳ 明朝" w:cs="ＭＳ Ｐゴシック" w:hint="eastAsia"/>
          <w:color w:val="000000"/>
          <w:sz w:val="24"/>
          <w14:ligatures w14:val="none"/>
        </w:rPr>
        <w:t>、簡単には受け入れられないことが起こったということです。</w:t>
      </w:r>
    </w:p>
    <w:p w14:paraId="77B185C5" w14:textId="6D406E91" w:rsidR="00050E69" w:rsidRDefault="006315A7" w:rsidP="00BC5493">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イエス様が死から復活したことを</w:t>
      </w:r>
      <w:r w:rsidR="00084E51">
        <w:rPr>
          <w:rFonts w:ascii="ＭＳ 明朝" w:eastAsia="ＭＳ 明朝" w:hAnsi="ＭＳ 明朝" w:cs="ＭＳ Ｐゴシック" w:hint="eastAsia"/>
          <w:color w:val="000000"/>
          <w:sz w:val="24"/>
          <w14:ligatures w14:val="none"/>
        </w:rPr>
        <w:t>人間に告げたのは、</w:t>
      </w:r>
      <w:r w:rsidR="00CF6FC7">
        <w:rPr>
          <w:rFonts w:ascii="ＭＳ 明朝" w:eastAsia="ＭＳ 明朝" w:hAnsi="ＭＳ 明朝" w:cs="ＭＳ Ｐゴシック" w:hint="eastAsia"/>
          <w:color w:val="000000"/>
          <w:sz w:val="24"/>
          <w14:ligatures w14:val="none"/>
        </w:rPr>
        <w:t>白い衣を着た若者</w:t>
      </w:r>
      <w:r w:rsidR="00B810CF">
        <w:rPr>
          <w:rFonts w:ascii="ＭＳ 明朝" w:eastAsia="ＭＳ 明朝" w:hAnsi="ＭＳ 明朝" w:cs="ＭＳ Ｐゴシック" w:hint="eastAsia"/>
          <w:color w:val="000000"/>
          <w:sz w:val="24"/>
          <w14:ligatures w14:val="none"/>
        </w:rPr>
        <w:t>、</w:t>
      </w:r>
      <w:r w:rsidR="00CF6FC7">
        <w:rPr>
          <w:rFonts w:ascii="ＭＳ 明朝" w:eastAsia="ＭＳ 明朝" w:hAnsi="ＭＳ 明朝" w:cs="ＭＳ Ｐゴシック" w:hint="eastAsia"/>
          <w:color w:val="000000"/>
          <w:sz w:val="24"/>
          <w14:ligatures w14:val="none"/>
        </w:rPr>
        <w:t>つまり</w:t>
      </w:r>
      <w:r w:rsidR="00E9188F">
        <w:rPr>
          <w:rFonts w:ascii="ＭＳ 明朝" w:eastAsia="ＭＳ 明朝" w:hAnsi="ＭＳ 明朝" w:cs="ＭＳ Ｐゴシック" w:hint="eastAsia"/>
          <w:color w:val="000000"/>
          <w:sz w:val="24"/>
          <w14:ligatures w14:val="none"/>
        </w:rPr>
        <w:t>次元が違う所</w:t>
      </w:r>
      <w:r w:rsidR="0012215E">
        <w:rPr>
          <w:rFonts w:ascii="ＭＳ 明朝" w:eastAsia="ＭＳ 明朝" w:hAnsi="ＭＳ 明朝" w:cs="ＭＳ Ｐゴシック" w:hint="eastAsia"/>
          <w:color w:val="000000"/>
          <w:sz w:val="24"/>
          <w14:ligatures w14:val="none"/>
        </w:rPr>
        <w:t>、</w:t>
      </w:r>
      <w:r w:rsidR="00CF6FC7">
        <w:rPr>
          <w:rFonts w:ascii="ＭＳ 明朝" w:eastAsia="ＭＳ 明朝" w:hAnsi="ＭＳ 明朝" w:cs="ＭＳ Ｐゴシック" w:hint="eastAsia"/>
          <w:color w:val="000000"/>
          <w:sz w:val="24"/>
          <w14:ligatures w14:val="none"/>
        </w:rPr>
        <w:t>天から</w:t>
      </w:r>
      <w:r w:rsidR="00530B55">
        <w:rPr>
          <w:rFonts w:ascii="ＭＳ 明朝" w:eastAsia="ＭＳ 明朝" w:hAnsi="ＭＳ 明朝" w:cs="ＭＳ Ｐゴシック" w:hint="eastAsia"/>
          <w:color w:val="000000"/>
          <w:sz w:val="24"/>
          <w14:ligatures w14:val="none"/>
        </w:rPr>
        <w:t>送られた</w:t>
      </w:r>
      <w:r w:rsidR="00122F9E">
        <w:rPr>
          <w:rFonts w:ascii="ＭＳ 明朝" w:eastAsia="ＭＳ 明朝" w:hAnsi="ＭＳ 明朝" w:cs="ＭＳ Ｐゴシック" w:hint="eastAsia"/>
          <w:color w:val="000000"/>
          <w:sz w:val="24"/>
          <w14:ligatures w14:val="none"/>
        </w:rPr>
        <w:t>み使い</w:t>
      </w:r>
      <w:r w:rsidR="00CF6FC7">
        <w:rPr>
          <w:rFonts w:ascii="ＭＳ 明朝" w:eastAsia="ＭＳ 明朝" w:hAnsi="ＭＳ 明朝" w:cs="ＭＳ Ｐゴシック" w:hint="eastAsia"/>
          <w:color w:val="000000"/>
          <w:sz w:val="24"/>
          <w14:ligatures w14:val="none"/>
        </w:rPr>
        <w:t>です。</w:t>
      </w:r>
      <w:r w:rsidR="00CA43D1">
        <w:rPr>
          <w:rFonts w:ascii="ＭＳ 明朝" w:eastAsia="ＭＳ 明朝" w:hAnsi="ＭＳ 明朝" w:cs="ＭＳ Ｐゴシック" w:hint="eastAsia"/>
          <w:color w:val="000000"/>
          <w:sz w:val="24"/>
          <w14:ligatures w14:val="none"/>
        </w:rPr>
        <w:t>この</w:t>
      </w:r>
      <w:r w:rsidR="00122F9E">
        <w:rPr>
          <w:rFonts w:ascii="ＭＳ 明朝" w:eastAsia="ＭＳ 明朝" w:hAnsi="ＭＳ 明朝" w:cs="ＭＳ Ｐゴシック" w:hint="eastAsia"/>
          <w:color w:val="000000"/>
          <w:sz w:val="24"/>
          <w14:ligatures w14:val="none"/>
        </w:rPr>
        <w:t>み使い</w:t>
      </w:r>
      <w:r w:rsidR="00A829F5">
        <w:rPr>
          <w:rFonts w:ascii="ＭＳ 明朝" w:eastAsia="ＭＳ 明朝" w:hAnsi="ＭＳ 明朝" w:cs="ＭＳ Ｐゴシック" w:hint="eastAsia"/>
          <w:color w:val="000000"/>
          <w:sz w:val="24"/>
          <w14:ligatures w14:val="none"/>
        </w:rPr>
        <w:t>は言いました。</w:t>
      </w:r>
      <w:r w:rsidR="00A829F5" w:rsidRPr="00BC5493">
        <w:rPr>
          <w:rFonts w:ascii="ＭＳ Ｐゴシック" w:eastAsia="ＭＳ Ｐゴシック" w:hAnsi="ＭＳ Ｐゴシック" w:cs="ＭＳ Ｐゴシック" w:hint="eastAsia"/>
          <w:color w:val="000000"/>
          <w:sz w:val="24"/>
          <w14:ligatures w14:val="none"/>
        </w:rPr>
        <w:t>「驚くことはない。あなたがたは十字架につけられたナザレのイエスを捜しているが、あの方</w:t>
      </w:r>
      <w:r w:rsidR="00A829F5" w:rsidRPr="00BC5493">
        <w:rPr>
          <w:rFonts w:ascii="ＭＳ Ｐゴシック" w:eastAsia="ＭＳ Ｐゴシック" w:hAnsi="ＭＳ Ｐゴシック" w:cs="ＭＳ Ｐゴシック" w:hint="eastAsia"/>
          <w:color w:val="000000"/>
          <w:sz w:val="24"/>
          <w14:ligatures w14:val="none"/>
        </w:rPr>
        <w:lastRenderedPageBreak/>
        <w:t>は復活なさって、ここにはおられない」。</w:t>
      </w:r>
      <w:r w:rsidR="00E75D5B" w:rsidRPr="00E75D5B">
        <w:rPr>
          <w:rFonts w:ascii="ＭＳ 明朝" w:eastAsia="ＭＳ 明朝" w:hAnsi="ＭＳ 明朝" w:cs="ＭＳ Ｐゴシック" w:hint="eastAsia"/>
          <w:color w:val="000000"/>
          <w:sz w:val="24"/>
          <w14:ligatures w14:val="none"/>
        </w:rPr>
        <w:t>―</w:t>
      </w:r>
      <w:r w:rsidR="00E75D5B" w:rsidRPr="0057793D">
        <w:rPr>
          <w:rFonts w:ascii="ＭＳ Ｐゴシック" w:eastAsia="ＭＳ Ｐゴシック" w:hAnsi="ＭＳ Ｐゴシック" w:cs="ＭＳ Ｐゴシック" w:hint="eastAsia"/>
          <w:color w:val="000000"/>
          <w:sz w:val="24"/>
          <w14:ligatures w14:val="none"/>
        </w:rPr>
        <w:t>「ここにはいない」、</w:t>
      </w:r>
      <w:r w:rsidR="00D27A4D" w:rsidRPr="0057793D">
        <w:rPr>
          <w:rFonts w:ascii="ＭＳ Ｐゴシック" w:eastAsia="ＭＳ Ｐゴシック" w:hAnsi="ＭＳ Ｐゴシック" w:cs="ＭＳ Ｐゴシック" w:hint="eastAsia"/>
          <w:color w:val="000000"/>
          <w:sz w:val="24"/>
          <w14:ligatures w14:val="none"/>
        </w:rPr>
        <w:t>最早あなたの常識の中にはおられない</w:t>
      </w:r>
      <w:r w:rsidR="00815298">
        <w:rPr>
          <w:rFonts w:ascii="ＭＳ 明朝" w:eastAsia="ＭＳ 明朝" w:hAnsi="ＭＳ 明朝" w:cs="ＭＳ Ｐゴシック" w:hint="eastAsia"/>
          <w:color w:val="000000"/>
          <w:sz w:val="24"/>
          <w14:ligatures w14:val="none"/>
        </w:rPr>
        <w:t>のだ</w:t>
      </w:r>
      <w:r w:rsidR="00D2409D">
        <w:rPr>
          <w:rFonts w:ascii="ＭＳ 明朝" w:eastAsia="ＭＳ 明朝" w:hAnsi="ＭＳ 明朝" w:cs="ＭＳ Ｐゴシック" w:hint="eastAsia"/>
          <w:color w:val="000000"/>
          <w:sz w:val="24"/>
          <w14:ligatures w14:val="none"/>
        </w:rPr>
        <w:t>と</w:t>
      </w:r>
      <w:r w:rsidR="00815298">
        <w:rPr>
          <w:rFonts w:ascii="ＭＳ 明朝" w:eastAsia="ＭＳ 明朝" w:hAnsi="ＭＳ 明朝" w:cs="ＭＳ Ｐゴシック" w:hint="eastAsia"/>
          <w:color w:val="000000"/>
          <w:sz w:val="24"/>
          <w14:ligatures w14:val="none"/>
        </w:rPr>
        <w:t>。そして、</w:t>
      </w:r>
      <w:r w:rsidR="007358D6">
        <w:rPr>
          <w:rFonts w:ascii="ＭＳ 明朝" w:eastAsia="ＭＳ 明朝" w:hAnsi="ＭＳ 明朝" w:cs="ＭＳ Ｐゴシック" w:hint="eastAsia"/>
          <w:color w:val="000000"/>
          <w:sz w:val="24"/>
          <w14:ligatures w14:val="none"/>
        </w:rPr>
        <w:t>そのイエスは</w:t>
      </w:r>
      <w:r w:rsidR="0085217C">
        <w:rPr>
          <w:rFonts w:ascii="ＭＳ 明朝" w:eastAsia="ＭＳ 明朝" w:hAnsi="ＭＳ 明朝" w:cs="ＭＳ Ｐゴシック" w:hint="eastAsia"/>
          <w:color w:val="000000"/>
          <w:sz w:val="24"/>
          <w14:ligatures w14:val="none"/>
        </w:rPr>
        <w:t>どこかに去ってしまったのではなくて、</w:t>
      </w:r>
      <w:r w:rsidR="0085217C" w:rsidRPr="0057793D">
        <w:rPr>
          <w:rFonts w:ascii="ＭＳ Ｐゴシック" w:eastAsia="ＭＳ Ｐゴシック" w:hAnsi="ＭＳ Ｐゴシック" w:cs="ＭＳ Ｐゴシック" w:hint="eastAsia"/>
          <w:color w:val="000000"/>
          <w:sz w:val="24"/>
          <w14:ligatures w14:val="none"/>
        </w:rPr>
        <w:t>「先にガリラヤに行かれる」</w:t>
      </w:r>
      <w:r w:rsidR="0085217C">
        <w:rPr>
          <w:rFonts w:ascii="ＭＳ 明朝" w:eastAsia="ＭＳ 明朝" w:hAnsi="ＭＳ 明朝" w:cs="ＭＳ Ｐゴシック" w:hint="eastAsia"/>
          <w:color w:val="000000"/>
          <w:sz w:val="24"/>
          <w14:ligatures w14:val="none"/>
        </w:rPr>
        <w:t>と言うのですね。</w:t>
      </w:r>
      <w:r w:rsidR="0085217C" w:rsidRPr="002D3D7F">
        <w:rPr>
          <w:rFonts w:ascii="ＭＳ Ｐゴシック" w:eastAsia="ＭＳ Ｐゴシック" w:hAnsi="ＭＳ Ｐゴシック" w:cs="ＭＳ Ｐゴシック" w:hint="eastAsia"/>
          <w:color w:val="000000"/>
          <w:sz w:val="24"/>
          <w14:ligatures w14:val="none"/>
        </w:rPr>
        <w:t>あなた方と出会うのを待っている</w:t>
      </w:r>
      <w:r w:rsidR="0085217C">
        <w:rPr>
          <w:rFonts w:ascii="ＭＳ 明朝" w:eastAsia="ＭＳ 明朝" w:hAnsi="ＭＳ 明朝" w:cs="ＭＳ Ｐゴシック" w:hint="eastAsia"/>
          <w:color w:val="000000"/>
          <w:sz w:val="24"/>
          <w14:ligatures w14:val="none"/>
        </w:rPr>
        <w:t>と。</w:t>
      </w:r>
      <w:r w:rsidR="007565EF">
        <w:rPr>
          <w:rFonts w:ascii="ＭＳ 明朝" w:eastAsia="ＭＳ 明朝" w:hAnsi="ＭＳ 明朝" w:cs="ＭＳ Ｐゴシック" w:hint="eastAsia"/>
          <w:color w:val="000000"/>
          <w:sz w:val="24"/>
          <w14:ligatures w14:val="none"/>
        </w:rPr>
        <w:t>人間は</w:t>
      </w:r>
      <w:r w:rsidR="00090846">
        <w:rPr>
          <w:rFonts w:ascii="ＭＳ 明朝" w:eastAsia="ＭＳ 明朝" w:hAnsi="ＭＳ 明朝" w:cs="ＭＳ Ｐゴシック" w:hint="eastAsia"/>
          <w:color w:val="000000"/>
          <w:sz w:val="24"/>
          <w14:ligatures w14:val="none"/>
        </w:rPr>
        <w:t>、死んだ者が復活したと聞いて</w:t>
      </w:r>
      <w:r w:rsidR="00C12027">
        <w:rPr>
          <w:rFonts w:ascii="ＭＳ 明朝" w:eastAsia="ＭＳ 明朝" w:hAnsi="ＭＳ 明朝" w:cs="ＭＳ Ｐゴシック" w:hint="eastAsia"/>
          <w:color w:val="000000"/>
          <w:sz w:val="24"/>
          <w14:ligatures w14:val="none"/>
        </w:rPr>
        <w:t>却って</w:t>
      </w:r>
      <w:r w:rsidR="00090846">
        <w:rPr>
          <w:rFonts w:ascii="ＭＳ 明朝" w:eastAsia="ＭＳ 明朝" w:hAnsi="ＭＳ 明朝" w:cs="ＭＳ Ｐゴシック" w:hint="eastAsia"/>
          <w:color w:val="000000"/>
          <w:sz w:val="24"/>
          <w14:ligatures w14:val="none"/>
        </w:rPr>
        <w:t>恐れを抱いたり、</w:t>
      </w:r>
      <w:r w:rsidR="00D36247">
        <w:rPr>
          <w:rFonts w:ascii="ＭＳ 明朝" w:eastAsia="ＭＳ 明朝" w:hAnsi="ＭＳ 明朝" w:cs="ＭＳ Ｐゴシック" w:hint="eastAsia"/>
          <w:color w:val="000000"/>
          <w:sz w:val="24"/>
          <w14:ligatures w14:val="none"/>
        </w:rPr>
        <w:t>不信仰になったり</w:t>
      </w:r>
      <w:r w:rsidR="00E116BC">
        <w:rPr>
          <w:rFonts w:ascii="ＭＳ 明朝" w:eastAsia="ＭＳ 明朝" w:hAnsi="ＭＳ 明朝" w:cs="ＭＳ Ｐゴシック" w:hint="eastAsia"/>
          <w:color w:val="000000"/>
          <w:sz w:val="24"/>
          <w14:ligatures w14:val="none"/>
        </w:rPr>
        <w:t>す</w:t>
      </w:r>
      <w:r w:rsidR="00D36247">
        <w:rPr>
          <w:rFonts w:ascii="ＭＳ 明朝" w:eastAsia="ＭＳ 明朝" w:hAnsi="ＭＳ 明朝" w:cs="ＭＳ Ｐゴシック" w:hint="eastAsia"/>
          <w:color w:val="000000"/>
          <w:sz w:val="24"/>
          <w14:ligatures w14:val="none"/>
        </w:rPr>
        <w:t>るけれども、</w:t>
      </w:r>
      <w:r w:rsidR="008058FF" w:rsidRPr="00E94F06">
        <w:rPr>
          <w:rFonts w:ascii="ＭＳ Ｐゴシック" w:eastAsia="ＭＳ Ｐゴシック" w:hAnsi="ＭＳ Ｐゴシック" w:cs="ＭＳ Ｐゴシック" w:hint="eastAsia"/>
          <w:color w:val="000000"/>
          <w:sz w:val="24"/>
          <w14:ligatures w14:val="none"/>
        </w:rPr>
        <w:t>むしろイエス様の方が</w:t>
      </w:r>
      <w:bookmarkStart w:id="15" w:name="_Hlk196615931"/>
      <w:r w:rsidR="000A63A6" w:rsidRPr="00E94F06">
        <w:rPr>
          <w:rFonts w:ascii="ＭＳ Ｐゴシック" w:eastAsia="ＭＳ Ｐゴシック" w:hAnsi="ＭＳ Ｐゴシック" w:cs="ＭＳ Ｐゴシック" w:hint="eastAsia"/>
          <w:color w:val="000000"/>
          <w:sz w:val="24"/>
          <w14:ligatures w14:val="none"/>
        </w:rPr>
        <w:t>新しい世界をあなたにもたら</w:t>
      </w:r>
      <w:bookmarkEnd w:id="15"/>
      <w:r w:rsidR="000A63A6" w:rsidRPr="00E94F06">
        <w:rPr>
          <w:rFonts w:ascii="ＭＳ Ｐゴシック" w:eastAsia="ＭＳ Ｐゴシック" w:hAnsi="ＭＳ Ｐゴシック" w:cs="ＭＳ Ｐゴシック" w:hint="eastAsia"/>
          <w:color w:val="000000"/>
          <w:sz w:val="24"/>
          <w14:ligatures w14:val="none"/>
        </w:rPr>
        <w:t>そうと</w:t>
      </w:r>
      <w:r w:rsidR="00C12027">
        <w:rPr>
          <w:rFonts w:ascii="ＭＳ Ｐゴシック" w:eastAsia="ＭＳ Ｐゴシック" w:hAnsi="ＭＳ Ｐゴシック" w:cs="ＭＳ Ｐゴシック" w:hint="eastAsia"/>
          <w:color w:val="000000"/>
          <w:sz w:val="24"/>
          <w14:ligatures w14:val="none"/>
        </w:rPr>
        <w:t>、</w:t>
      </w:r>
      <w:r w:rsidR="000A63A6" w:rsidRPr="00E94F06">
        <w:rPr>
          <w:rFonts w:ascii="ＭＳ Ｐゴシック" w:eastAsia="ＭＳ Ｐゴシック" w:hAnsi="ＭＳ Ｐゴシック" w:cs="ＭＳ Ｐゴシック" w:hint="eastAsia"/>
          <w:color w:val="000000"/>
          <w:sz w:val="24"/>
          <w14:ligatures w14:val="none"/>
        </w:rPr>
        <w:t>あなたを待っている</w:t>
      </w:r>
      <w:r w:rsidR="0017692C">
        <w:rPr>
          <w:rFonts w:ascii="ＭＳ Ｐゴシック" w:eastAsia="ＭＳ Ｐゴシック" w:hAnsi="ＭＳ Ｐゴシック" w:cs="ＭＳ Ｐゴシック" w:hint="eastAsia"/>
          <w:color w:val="000000"/>
          <w:sz w:val="24"/>
          <w14:ligatures w14:val="none"/>
        </w:rPr>
        <w:t>、</w:t>
      </w:r>
      <w:r w:rsidR="000A63A6">
        <w:rPr>
          <w:rFonts w:ascii="ＭＳ 明朝" w:eastAsia="ＭＳ 明朝" w:hAnsi="ＭＳ 明朝" w:cs="ＭＳ Ｐゴシック" w:hint="eastAsia"/>
          <w:color w:val="000000"/>
          <w:sz w:val="24"/>
          <w14:ligatures w14:val="none"/>
        </w:rPr>
        <w:t>と言うのですね。</w:t>
      </w:r>
      <w:r w:rsidR="00ED50B2">
        <w:rPr>
          <w:rFonts w:ascii="ＭＳ 明朝" w:eastAsia="ＭＳ 明朝" w:hAnsi="ＭＳ 明朝" w:cs="ＭＳ Ｐゴシック" w:hint="eastAsia"/>
          <w:color w:val="000000"/>
          <w:sz w:val="24"/>
          <w14:ligatures w14:val="none"/>
        </w:rPr>
        <w:t>そうです、復活の主が私たちに下さるのは、</w:t>
      </w:r>
      <w:r w:rsidR="007F6885">
        <w:rPr>
          <w:rFonts w:ascii="ＭＳ 明朝" w:eastAsia="ＭＳ 明朝" w:hAnsi="ＭＳ 明朝" w:cs="ＭＳ Ｐゴシック" w:hint="eastAsia"/>
          <w:color w:val="000000"/>
          <w:sz w:val="24"/>
          <w14:ligatures w14:val="none"/>
        </w:rPr>
        <w:t>タイムスリップのような</w:t>
      </w:r>
      <w:r w:rsidR="007F78C5">
        <w:rPr>
          <w:rFonts w:ascii="ＭＳ 明朝" w:eastAsia="ＭＳ 明朝" w:hAnsi="ＭＳ 明朝" w:cs="ＭＳ Ｐゴシック" w:hint="eastAsia"/>
          <w:color w:val="000000"/>
          <w:sz w:val="24"/>
          <w14:ligatures w14:val="none"/>
        </w:rPr>
        <w:t>SF的</w:t>
      </w:r>
      <w:r w:rsidR="007F6885">
        <w:rPr>
          <w:rFonts w:ascii="ＭＳ 明朝" w:eastAsia="ＭＳ 明朝" w:hAnsi="ＭＳ 明朝" w:cs="ＭＳ Ｐゴシック" w:hint="eastAsia"/>
          <w:color w:val="000000"/>
          <w:sz w:val="24"/>
          <w14:ligatures w14:val="none"/>
        </w:rPr>
        <w:t>な</w:t>
      </w:r>
      <w:r w:rsidR="0073047A">
        <w:rPr>
          <w:rFonts w:ascii="ＭＳ 明朝" w:eastAsia="ＭＳ 明朝" w:hAnsi="ＭＳ 明朝" w:cs="ＭＳ Ｐゴシック" w:hint="eastAsia"/>
          <w:color w:val="000000"/>
          <w:sz w:val="24"/>
          <w14:ligatures w14:val="none"/>
        </w:rPr>
        <w:t>こと</w:t>
      </w:r>
      <w:r w:rsidR="007F78C5">
        <w:rPr>
          <w:rFonts w:ascii="ＭＳ 明朝" w:eastAsia="ＭＳ 明朝" w:hAnsi="ＭＳ 明朝" w:cs="ＭＳ Ｐゴシック" w:hint="eastAsia"/>
          <w:color w:val="000000"/>
          <w:sz w:val="24"/>
          <w14:ligatures w14:val="none"/>
        </w:rPr>
        <w:t>ではなくて、</w:t>
      </w:r>
      <w:r w:rsidR="007F6885" w:rsidRPr="0017692C">
        <w:rPr>
          <w:rFonts w:ascii="ＭＳ Ｐゴシック" w:eastAsia="ＭＳ Ｐゴシック" w:hAnsi="ＭＳ Ｐゴシック" w:cs="ＭＳ Ｐゴシック" w:hint="eastAsia"/>
          <w:color w:val="000000"/>
          <w:sz w:val="24"/>
          <w14:ligatures w14:val="none"/>
        </w:rPr>
        <w:t>新しい世界の始まり</w:t>
      </w:r>
      <w:r w:rsidR="007F6885">
        <w:rPr>
          <w:rFonts w:ascii="ＭＳ 明朝" w:eastAsia="ＭＳ 明朝" w:hAnsi="ＭＳ 明朝" w:cs="ＭＳ Ｐゴシック" w:hint="eastAsia"/>
          <w:color w:val="000000"/>
          <w:sz w:val="24"/>
          <w14:ligatures w14:val="none"/>
        </w:rPr>
        <w:t>なのです！</w:t>
      </w:r>
    </w:p>
    <w:p w14:paraId="6A256643" w14:textId="77777777" w:rsidR="007F6885" w:rsidRDefault="007F6885" w:rsidP="00BC5493">
      <w:pPr>
        <w:ind w:firstLineChars="100" w:firstLine="240"/>
        <w:jc w:val="both"/>
        <w:rPr>
          <w:rFonts w:ascii="ＭＳ 明朝" w:eastAsia="ＭＳ 明朝" w:hAnsi="ＭＳ 明朝" w:cs="ＭＳ Ｐゴシック"/>
          <w:color w:val="000000"/>
          <w:sz w:val="24"/>
          <w14:ligatures w14:val="none"/>
        </w:rPr>
      </w:pPr>
    </w:p>
    <w:p w14:paraId="6A42EE34" w14:textId="46F49914" w:rsidR="007F6885" w:rsidRPr="00232C49" w:rsidRDefault="007F6885" w:rsidP="00B467FD">
      <w:pPr>
        <w:jc w:val="both"/>
        <w:rPr>
          <w:rFonts w:ascii="ＭＳ Ｐゴシック" w:eastAsia="ＭＳ Ｐゴシック" w:hAnsi="ＭＳ Ｐゴシック" w:cs="ＭＳ Ｐゴシック"/>
          <w:color w:val="000000"/>
          <w:sz w:val="24"/>
          <w14:ligatures w14:val="none"/>
        </w:rPr>
      </w:pPr>
      <w:r w:rsidRPr="00232C49">
        <w:rPr>
          <w:rFonts w:ascii="ＭＳ Ｐゴシック" w:eastAsia="ＭＳ Ｐゴシック" w:hAnsi="ＭＳ Ｐゴシック" w:cs="ＭＳ Ｐゴシック" w:hint="eastAsia"/>
          <w:color w:val="000000"/>
          <w:sz w:val="24"/>
          <w14:ligatures w14:val="none"/>
        </w:rPr>
        <w:t>[3]</w:t>
      </w:r>
      <w:r w:rsidR="00CA3877">
        <w:rPr>
          <w:rFonts w:ascii="ＭＳ Ｐゴシック" w:eastAsia="ＭＳ Ｐゴシック" w:hAnsi="ＭＳ Ｐゴシック" w:cs="ＭＳ Ｐゴシック" w:hint="eastAsia"/>
          <w:color w:val="000000"/>
          <w:sz w:val="24"/>
          <w14:ligatures w14:val="none"/>
        </w:rPr>
        <w:t xml:space="preserve"> 「</w:t>
      </w:r>
      <w:r w:rsidR="00CA3877" w:rsidRPr="00B83F7F">
        <w:rPr>
          <w:rFonts w:ascii="ＭＳ Ｐゴシック" w:eastAsia="ＭＳ Ｐゴシック" w:hAnsi="ＭＳ Ｐゴシック" w:cs="ＭＳ Ｐゴシック" w:hint="eastAsia"/>
          <w:color w:val="000000"/>
          <w:sz w:val="24"/>
          <w14:ligatures w14:val="none"/>
        </w:rPr>
        <w:t>わたしは既に世に勝っている」</w:t>
      </w:r>
      <w:r w:rsidR="00CA3877">
        <w:rPr>
          <w:rFonts w:ascii="ＭＳ Ｐゴシック" w:eastAsia="ＭＳ Ｐゴシック" w:hAnsi="ＭＳ Ｐゴシック" w:cs="ＭＳ Ｐゴシック" w:hint="eastAsia"/>
          <w:color w:val="000000"/>
          <w:sz w:val="24"/>
          <w14:ligatures w14:val="none"/>
        </w:rPr>
        <w:t>という「光」</w:t>
      </w:r>
    </w:p>
    <w:p w14:paraId="5281F87E" w14:textId="22753408" w:rsidR="00DC19D5" w:rsidRDefault="00607F99" w:rsidP="00D26629">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実は私は、</w:t>
      </w:r>
      <w:r w:rsidR="008F5165">
        <w:rPr>
          <w:rFonts w:ascii="ＭＳ 明朝" w:eastAsia="ＭＳ 明朝" w:hAnsi="ＭＳ 明朝" w:cs="ＭＳ Ｐゴシック" w:hint="eastAsia"/>
          <w:color w:val="000000"/>
          <w:sz w:val="24"/>
          <w14:ligatures w14:val="none"/>
        </w:rPr>
        <w:t>週報にも書いたのですが、最近DVDで、</w:t>
      </w:r>
      <w:r w:rsidR="008F5165" w:rsidRPr="00A738A7">
        <w:rPr>
          <w:rFonts w:ascii="ＭＳ Ｐゴシック" w:eastAsia="ＭＳ Ｐゴシック" w:hAnsi="ＭＳ Ｐゴシック" w:cs="ＭＳ Ｐゴシック" w:hint="eastAsia"/>
          <w:color w:val="000000"/>
          <w:sz w:val="24"/>
          <w14:ligatures w14:val="none"/>
        </w:rPr>
        <w:t>ヘレン・ケラー</w:t>
      </w:r>
      <w:r w:rsidR="008F5165">
        <w:rPr>
          <w:rFonts w:ascii="ＭＳ 明朝" w:eastAsia="ＭＳ 明朝" w:hAnsi="ＭＳ 明朝" w:cs="ＭＳ Ｐゴシック" w:hint="eastAsia"/>
          <w:color w:val="000000"/>
          <w:sz w:val="24"/>
          <w14:ligatures w14:val="none"/>
        </w:rPr>
        <w:t>とその家庭教師</w:t>
      </w:r>
      <w:r w:rsidR="008F5165" w:rsidRPr="00A738A7">
        <w:rPr>
          <w:rFonts w:ascii="ＭＳ Ｐゴシック" w:eastAsia="ＭＳ Ｐゴシック" w:hAnsi="ＭＳ Ｐゴシック" w:cs="ＭＳ Ｐゴシック" w:hint="eastAsia"/>
          <w:color w:val="000000"/>
          <w:sz w:val="24"/>
          <w14:ligatures w14:val="none"/>
        </w:rPr>
        <w:t>アン・サリバン</w:t>
      </w:r>
      <w:r w:rsidR="008F5165">
        <w:rPr>
          <w:rFonts w:ascii="ＭＳ 明朝" w:eastAsia="ＭＳ 明朝" w:hAnsi="ＭＳ 明朝" w:cs="ＭＳ Ｐゴシック" w:hint="eastAsia"/>
          <w:color w:val="000000"/>
          <w:sz w:val="24"/>
          <w14:ligatures w14:val="none"/>
        </w:rPr>
        <w:t>の</w:t>
      </w:r>
      <w:r w:rsidR="005E5BFB">
        <w:rPr>
          <w:rFonts w:ascii="ＭＳ 明朝" w:eastAsia="ＭＳ 明朝" w:hAnsi="ＭＳ 明朝" w:cs="ＭＳ Ｐゴシック" w:hint="eastAsia"/>
          <w:color w:val="000000"/>
          <w:sz w:val="24"/>
          <w14:ligatures w14:val="none"/>
        </w:rPr>
        <w:t>ドラマチック</w:t>
      </w:r>
      <w:r w:rsidR="00797995">
        <w:rPr>
          <w:rFonts w:ascii="ＭＳ 明朝" w:eastAsia="ＭＳ 明朝" w:hAnsi="ＭＳ 明朝" w:cs="ＭＳ Ｐゴシック" w:hint="eastAsia"/>
          <w:color w:val="000000"/>
          <w:sz w:val="24"/>
          <w14:ligatures w14:val="none"/>
        </w:rPr>
        <w:t>な出会いを描いた</w:t>
      </w:r>
      <w:r w:rsidR="00797995" w:rsidRPr="00A738A7">
        <w:rPr>
          <w:rFonts w:ascii="ＭＳ Ｐゴシック" w:eastAsia="ＭＳ Ｐゴシック" w:hAnsi="ＭＳ Ｐゴシック" w:cs="ＭＳ Ｐゴシック" w:hint="eastAsia"/>
          <w:color w:val="000000"/>
          <w:sz w:val="24"/>
          <w14:ligatures w14:val="none"/>
        </w:rPr>
        <w:t>『奇跡の人』</w:t>
      </w:r>
      <w:r w:rsidR="00797995">
        <w:rPr>
          <w:rFonts w:ascii="ＭＳ 明朝" w:eastAsia="ＭＳ 明朝" w:hAnsi="ＭＳ 明朝" w:cs="ＭＳ Ｐゴシック" w:hint="eastAsia"/>
          <w:color w:val="000000"/>
          <w:sz w:val="24"/>
          <w14:ligatures w14:val="none"/>
        </w:rPr>
        <w:t>と言う映画を観ました。</w:t>
      </w:r>
      <w:r w:rsidR="000A5BAD">
        <w:rPr>
          <w:rFonts w:ascii="ＭＳ 明朝" w:eastAsia="ＭＳ 明朝" w:hAnsi="ＭＳ 明朝" w:cs="ＭＳ Ｐゴシック" w:hint="eastAsia"/>
          <w:color w:val="000000"/>
          <w:sz w:val="24"/>
          <w14:ligatures w14:val="none"/>
        </w:rPr>
        <w:t>モノクロの古い作品</w:t>
      </w:r>
      <w:r w:rsidR="00AC14FC">
        <w:rPr>
          <w:rFonts w:ascii="ＭＳ 明朝" w:eastAsia="ＭＳ 明朝" w:hAnsi="ＭＳ 明朝" w:cs="ＭＳ Ｐゴシック" w:hint="eastAsia"/>
          <w:color w:val="000000"/>
          <w:sz w:val="24"/>
          <w14:ligatures w14:val="none"/>
        </w:rPr>
        <w:t>（1962年）</w:t>
      </w:r>
      <w:r w:rsidR="000A5BAD">
        <w:rPr>
          <w:rFonts w:ascii="ＭＳ 明朝" w:eastAsia="ＭＳ 明朝" w:hAnsi="ＭＳ 明朝" w:cs="ＭＳ Ｐゴシック" w:hint="eastAsia"/>
          <w:color w:val="000000"/>
          <w:sz w:val="24"/>
          <w14:ligatures w14:val="none"/>
        </w:rPr>
        <w:t>ですが、</w:t>
      </w:r>
      <w:r w:rsidR="00110FEB">
        <w:rPr>
          <w:rFonts w:ascii="ＭＳ 明朝" w:eastAsia="ＭＳ 明朝" w:hAnsi="ＭＳ 明朝" w:cs="ＭＳ Ｐゴシック" w:hint="eastAsia"/>
          <w:color w:val="000000"/>
          <w:sz w:val="24"/>
          <w14:ligatures w14:val="none"/>
        </w:rPr>
        <w:t>ビックリするほど</w:t>
      </w:r>
      <w:r w:rsidR="00232C49">
        <w:rPr>
          <w:rFonts w:ascii="ＭＳ 明朝" w:eastAsia="ＭＳ 明朝" w:hAnsi="ＭＳ 明朝" w:cs="ＭＳ Ｐゴシック" w:hint="eastAsia"/>
          <w:color w:val="000000"/>
          <w:sz w:val="24"/>
          <w14:ligatures w14:val="none"/>
        </w:rPr>
        <w:t>激しい映画でした。</w:t>
      </w:r>
      <w:r w:rsidR="009C69FD">
        <w:rPr>
          <w:rFonts w:ascii="ＭＳ 明朝" w:eastAsia="ＭＳ 明朝" w:hAnsi="ＭＳ 明朝" w:cs="ＭＳ Ｐゴシック" w:hint="eastAsia"/>
          <w:color w:val="000000"/>
          <w:sz w:val="24"/>
          <w14:ligatures w14:val="none"/>
        </w:rPr>
        <w:t>そこで私は</w:t>
      </w:r>
      <w:r w:rsidR="009C69FD" w:rsidRPr="005E5BFB">
        <w:rPr>
          <w:rFonts w:ascii="ＭＳ Ｐゴシック" w:eastAsia="ＭＳ Ｐゴシック" w:hAnsi="ＭＳ Ｐゴシック" w:cs="ＭＳ Ｐゴシック" w:hint="eastAsia"/>
          <w:color w:val="000000"/>
          <w:sz w:val="24"/>
          <w14:ligatures w14:val="none"/>
        </w:rPr>
        <w:t>「新しい世界」と出会うということ</w:t>
      </w:r>
      <w:r w:rsidR="00E84762">
        <w:rPr>
          <w:rFonts w:ascii="ＭＳ 明朝" w:eastAsia="ＭＳ 明朝" w:hAnsi="ＭＳ 明朝" w:cs="ＭＳ Ｐゴシック" w:hint="eastAsia"/>
          <w:color w:val="000000"/>
          <w:sz w:val="24"/>
          <w14:ligatures w14:val="none"/>
        </w:rPr>
        <w:t>はこういうことなのか</w:t>
      </w:r>
      <w:r w:rsidR="002E740A">
        <w:rPr>
          <w:rFonts w:ascii="ＭＳ 明朝" w:eastAsia="ＭＳ 明朝" w:hAnsi="ＭＳ 明朝" w:cs="ＭＳ Ｐゴシック" w:hint="eastAsia"/>
          <w:color w:val="000000"/>
          <w:sz w:val="24"/>
          <w14:ligatures w14:val="none"/>
        </w:rPr>
        <w:t>！</w:t>
      </w:r>
      <w:r w:rsidR="00E84762">
        <w:rPr>
          <w:rFonts w:ascii="ＭＳ 明朝" w:eastAsia="ＭＳ 明朝" w:hAnsi="ＭＳ 明朝" w:cs="ＭＳ Ｐゴシック" w:hint="eastAsia"/>
          <w:color w:val="000000"/>
          <w:sz w:val="24"/>
          <w14:ligatures w14:val="none"/>
        </w:rPr>
        <w:t>と思ったのです。</w:t>
      </w:r>
      <w:r w:rsidR="00B467FD">
        <w:rPr>
          <w:rFonts w:ascii="ＭＳ 明朝" w:eastAsia="ＭＳ 明朝" w:hAnsi="ＭＳ 明朝" w:cs="ＭＳ Ｐゴシック" w:hint="eastAsia"/>
          <w:color w:val="000000"/>
          <w:sz w:val="24"/>
          <w14:ligatures w14:val="none"/>
        </w:rPr>
        <w:t>ヘレン・ケラーは、皆さんご存じのように、生後</w:t>
      </w:r>
      <w:r w:rsidR="006E5168">
        <w:rPr>
          <w:rFonts w:ascii="ＭＳ 明朝" w:eastAsia="ＭＳ 明朝" w:hAnsi="ＭＳ 明朝" w:cs="ＭＳ Ｐゴシック" w:hint="eastAsia"/>
          <w:color w:val="000000"/>
          <w:sz w:val="24"/>
          <w14:ligatures w14:val="none"/>
        </w:rPr>
        <w:t>17か月の時に</w:t>
      </w:r>
      <w:r w:rsidR="00A0428C">
        <w:rPr>
          <w:rFonts w:ascii="ＭＳ 明朝" w:eastAsia="ＭＳ 明朝" w:hAnsi="ＭＳ 明朝" w:cs="ＭＳ Ｐゴシック" w:hint="eastAsia"/>
          <w:color w:val="000000"/>
          <w:sz w:val="24"/>
          <w14:ligatures w14:val="none"/>
        </w:rPr>
        <w:t>病で</w:t>
      </w:r>
      <w:r w:rsidR="006E5168">
        <w:rPr>
          <w:rFonts w:ascii="ＭＳ 明朝" w:eastAsia="ＭＳ 明朝" w:hAnsi="ＭＳ 明朝" w:cs="ＭＳ Ｐゴシック" w:hint="eastAsia"/>
          <w:color w:val="000000"/>
          <w:sz w:val="24"/>
          <w14:ligatures w14:val="none"/>
        </w:rPr>
        <w:t>、盲目</w:t>
      </w:r>
      <w:r w:rsidR="00D55C90">
        <w:rPr>
          <w:rFonts w:ascii="ＭＳ 明朝" w:eastAsia="ＭＳ 明朝" w:hAnsi="ＭＳ 明朝" w:cs="ＭＳ Ｐゴシック" w:hint="eastAsia"/>
          <w:color w:val="000000"/>
          <w:sz w:val="24"/>
          <w14:ligatures w14:val="none"/>
        </w:rPr>
        <w:t>、そして</w:t>
      </w:r>
      <w:r w:rsidR="006E5168">
        <w:rPr>
          <w:rFonts w:ascii="ＭＳ 明朝" w:eastAsia="ＭＳ 明朝" w:hAnsi="ＭＳ 明朝" w:cs="ＭＳ Ｐゴシック" w:hint="eastAsia"/>
          <w:color w:val="000000"/>
          <w:sz w:val="24"/>
          <w14:ligatures w14:val="none"/>
        </w:rPr>
        <w:t>耳が聞こえなくなり、それゆえ</w:t>
      </w:r>
      <w:r w:rsidR="00E84CD7">
        <w:rPr>
          <w:rFonts w:ascii="ＭＳ 明朝" w:eastAsia="ＭＳ 明朝" w:hAnsi="ＭＳ 明朝" w:cs="ＭＳ Ｐゴシック" w:hint="eastAsia"/>
          <w:color w:val="000000"/>
          <w:sz w:val="24"/>
          <w14:ligatures w14:val="none"/>
        </w:rPr>
        <w:t>言葉を語ることが出来ない障碍を</w:t>
      </w:r>
      <w:r w:rsidR="00296D55">
        <w:rPr>
          <w:rFonts w:ascii="ＭＳ 明朝" w:eastAsia="ＭＳ 明朝" w:hAnsi="ＭＳ 明朝" w:cs="ＭＳ Ｐゴシック" w:hint="eastAsia"/>
          <w:color w:val="000000"/>
          <w:sz w:val="24"/>
          <w14:ligatures w14:val="none"/>
        </w:rPr>
        <w:t>身に受けました。</w:t>
      </w:r>
      <w:r w:rsidR="001A67A9">
        <w:rPr>
          <w:rFonts w:ascii="ＭＳ 明朝" w:eastAsia="ＭＳ 明朝" w:hAnsi="ＭＳ 明朝" w:cs="ＭＳ Ｐゴシック" w:hint="eastAsia"/>
          <w:color w:val="000000"/>
          <w:sz w:val="24"/>
          <w14:ligatures w14:val="none"/>
        </w:rPr>
        <w:t>ほぼ生まれつきということになりますから、これ私は想像しても</w:t>
      </w:r>
      <w:r w:rsidR="009A0FB2">
        <w:rPr>
          <w:rFonts w:ascii="ＭＳ 明朝" w:eastAsia="ＭＳ 明朝" w:hAnsi="ＭＳ 明朝" w:cs="ＭＳ Ｐゴシック" w:hint="eastAsia"/>
          <w:color w:val="000000"/>
          <w:sz w:val="24"/>
          <w14:ligatures w14:val="none"/>
        </w:rPr>
        <w:t>想像しきれ</w:t>
      </w:r>
      <w:r w:rsidR="00A0428C">
        <w:rPr>
          <w:rFonts w:ascii="ＭＳ 明朝" w:eastAsia="ＭＳ 明朝" w:hAnsi="ＭＳ 明朝" w:cs="ＭＳ Ｐゴシック" w:hint="eastAsia"/>
          <w:color w:val="000000"/>
          <w:sz w:val="24"/>
          <w14:ligatures w14:val="none"/>
        </w:rPr>
        <w:t>ません。</w:t>
      </w:r>
    </w:p>
    <w:p w14:paraId="32F5E57F" w14:textId="2B7555D8" w:rsidR="0005014F" w:rsidRDefault="0018753D" w:rsidP="00D26629">
      <w:pPr>
        <w:ind w:firstLineChars="100" w:firstLine="240"/>
        <w:jc w:val="both"/>
        <w:rPr>
          <w:rFonts w:ascii="ＭＳ 明朝" w:eastAsia="ＭＳ 明朝" w:hAnsi="ＭＳ 明朝" w:cs="ＭＳ Ｐゴシック"/>
          <w:color w:val="000000"/>
          <w:sz w:val="24"/>
          <w14:ligatures w14:val="none"/>
        </w:rPr>
      </w:pPr>
      <w:r w:rsidRPr="0018753D">
        <w:rPr>
          <w:rFonts w:ascii="ＭＳ 明朝" w:eastAsia="ＭＳ 明朝" w:hAnsi="ＭＳ 明朝" w:cs="ＭＳ Ｐゴシック" w:hint="eastAsia"/>
          <w:color w:val="000000"/>
          <w:sz w:val="24"/>
          <w14:ligatures w14:val="none"/>
        </w:rPr>
        <w:t>映画で</w:t>
      </w:r>
      <w:r w:rsidR="00717AEF">
        <w:rPr>
          <w:rFonts w:ascii="ＭＳ 明朝" w:eastAsia="ＭＳ 明朝" w:hAnsi="ＭＳ 明朝" w:cs="ＭＳ Ｐゴシック" w:hint="eastAsia"/>
          <w:color w:val="000000"/>
          <w:sz w:val="24"/>
          <w14:ligatures w14:val="none"/>
        </w:rPr>
        <w:t>少女ヘレンは</w:t>
      </w:r>
      <w:r w:rsidRPr="0018753D">
        <w:rPr>
          <w:rFonts w:ascii="ＭＳ 明朝" w:eastAsia="ＭＳ 明朝" w:hAnsi="ＭＳ 明朝" w:cs="ＭＳ Ｐゴシック" w:hint="eastAsia"/>
          <w:color w:val="000000"/>
          <w:sz w:val="24"/>
          <w14:ligatures w14:val="none"/>
        </w:rPr>
        <w:t>、食卓の食物を手掴みで次々に口に入れ、うめきながらテーブルを回</w:t>
      </w:r>
      <w:r w:rsidR="0061658C">
        <w:rPr>
          <w:rFonts w:ascii="ＭＳ 明朝" w:eastAsia="ＭＳ 明朝" w:hAnsi="ＭＳ 明朝" w:cs="ＭＳ Ｐゴシック" w:hint="eastAsia"/>
          <w:color w:val="000000"/>
          <w:sz w:val="24"/>
          <w14:ligatures w14:val="none"/>
        </w:rPr>
        <w:t>っていました</w:t>
      </w:r>
      <w:r w:rsidRPr="0018753D">
        <w:rPr>
          <w:rFonts w:ascii="ＭＳ 明朝" w:eastAsia="ＭＳ 明朝" w:hAnsi="ＭＳ 明朝" w:cs="ＭＳ Ｐゴシック" w:hint="eastAsia"/>
          <w:color w:val="000000"/>
          <w:sz w:val="24"/>
          <w14:ligatures w14:val="none"/>
        </w:rPr>
        <w:t>。裕福</w:t>
      </w:r>
      <w:r w:rsidR="006270BF">
        <w:rPr>
          <w:rFonts w:ascii="ＭＳ 明朝" w:eastAsia="ＭＳ 明朝" w:hAnsi="ＭＳ 明朝" w:cs="ＭＳ Ｐゴシック" w:hint="eastAsia"/>
          <w:color w:val="000000"/>
          <w:sz w:val="24"/>
          <w14:ligatures w14:val="none"/>
        </w:rPr>
        <w:t>で過保護な</w:t>
      </w:r>
      <w:r w:rsidRPr="0018753D">
        <w:rPr>
          <w:rFonts w:ascii="ＭＳ 明朝" w:eastAsia="ＭＳ 明朝" w:hAnsi="ＭＳ 明朝" w:cs="ＭＳ Ｐゴシック" w:hint="eastAsia"/>
          <w:color w:val="000000"/>
          <w:sz w:val="24"/>
          <w14:ligatures w14:val="none"/>
        </w:rPr>
        <w:t>家族はそれを放ったままにしてい</w:t>
      </w:r>
      <w:r w:rsidR="006270BF">
        <w:rPr>
          <w:rFonts w:ascii="ＭＳ 明朝" w:eastAsia="ＭＳ 明朝" w:hAnsi="ＭＳ 明朝" w:cs="ＭＳ Ｐゴシック" w:hint="eastAsia"/>
          <w:color w:val="000000"/>
          <w:sz w:val="24"/>
          <w14:ligatures w14:val="none"/>
        </w:rPr>
        <w:t>ます</w:t>
      </w:r>
      <w:r w:rsidRPr="0018753D">
        <w:rPr>
          <w:rFonts w:ascii="ＭＳ 明朝" w:eastAsia="ＭＳ 明朝" w:hAnsi="ＭＳ 明朝" w:cs="ＭＳ Ｐゴシック" w:hint="eastAsia"/>
          <w:color w:val="000000"/>
          <w:sz w:val="24"/>
          <w14:ligatures w14:val="none"/>
        </w:rPr>
        <w:t>。</w:t>
      </w:r>
      <w:r w:rsidR="006270BF" w:rsidRPr="0018753D">
        <w:rPr>
          <w:rFonts w:ascii="ＭＳ 明朝" w:eastAsia="ＭＳ 明朝" w:hAnsi="ＭＳ 明朝" w:cs="ＭＳ Ｐゴシック" w:hint="eastAsia"/>
          <w:color w:val="000000"/>
          <w:sz w:val="24"/>
          <w14:ligatures w14:val="none"/>
        </w:rPr>
        <w:t>そこで</w:t>
      </w:r>
      <w:r w:rsidRPr="0018753D">
        <w:rPr>
          <w:rFonts w:ascii="ＭＳ 明朝" w:eastAsia="ＭＳ 明朝" w:hAnsi="ＭＳ 明朝" w:cs="ＭＳ Ｐゴシック" w:hint="eastAsia"/>
          <w:color w:val="000000"/>
          <w:sz w:val="24"/>
          <w14:ligatures w14:val="none"/>
        </w:rPr>
        <w:t>このままではダメだとサリバン先生はヘレン</w:t>
      </w:r>
      <w:r w:rsidR="000006B6">
        <w:rPr>
          <w:rFonts w:ascii="ＭＳ 明朝" w:eastAsia="ＭＳ 明朝" w:hAnsi="ＭＳ 明朝" w:cs="ＭＳ Ｐゴシック" w:hint="eastAsia"/>
          <w:color w:val="000000"/>
          <w:sz w:val="24"/>
          <w14:ligatures w14:val="none"/>
        </w:rPr>
        <w:t>と取っ組み合いをします</w:t>
      </w:r>
      <w:r w:rsidRPr="0018753D">
        <w:rPr>
          <w:rFonts w:ascii="ＭＳ 明朝" w:eastAsia="ＭＳ 明朝" w:hAnsi="ＭＳ 明朝" w:cs="ＭＳ Ｐゴシック" w:hint="eastAsia"/>
          <w:color w:val="000000"/>
          <w:sz w:val="24"/>
          <w14:ligatures w14:val="none"/>
        </w:rPr>
        <w:t>。</w:t>
      </w:r>
      <w:r w:rsidR="009E1987">
        <w:rPr>
          <w:rFonts w:ascii="ＭＳ 明朝" w:eastAsia="ＭＳ 明朝" w:hAnsi="ＭＳ 明朝" w:cs="ＭＳ Ｐゴシック" w:hint="eastAsia"/>
          <w:color w:val="000000"/>
          <w:sz w:val="24"/>
          <w14:ligatures w14:val="none"/>
        </w:rPr>
        <w:t>部屋はもう無茶苦茶です。</w:t>
      </w:r>
      <w:r w:rsidR="0079024F">
        <w:rPr>
          <w:rFonts w:ascii="ＭＳ 明朝" w:eastAsia="ＭＳ 明朝" w:hAnsi="ＭＳ 明朝" w:cs="ＭＳ Ｐゴシック" w:hint="eastAsia"/>
          <w:color w:val="000000"/>
          <w:sz w:val="24"/>
          <w14:ligatures w14:val="none"/>
        </w:rPr>
        <w:t>このあたりの描写は壮絶で息を吞むほどです。</w:t>
      </w:r>
      <w:r w:rsidR="00D735C8">
        <w:rPr>
          <w:rFonts w:ascii="ＭＳ 明朝" w:eastAsia="ＭＳ 明朝" w:hAnsi="ＭＳ 明朝" w:cs="ＭＳ Ｐゴシック" w:hint="eastAsia"/>
          <w:color w:val="000000"/>
          <w:sz w:val="24"/>
          <w14:ligatures w14:val="none"/>
        </w:rPr>
        <w:t>凄い演技です</w:t>
      </w:r>
      <w:r w:rsidR="006026F6">
        <w:rPr>
          <w:rFonts w:ascii="ＭＳ 明朝" w:eastAsia="ＭＳ 明朝" w:hAnsi="ＭＳ 明朝" w:cs="ＭＳ Ｐゴシック" w:hint="eastAsia"/>
          <w:color w:val="000000"/>
          <w:sz w:val="24"/>
          <w14:ligatures w14:val="none"/>
        </w:rPr>
        <w:t>。サリバン先生は、</w:t>
      </w:r>
      <w:r w:rsidR="00C323C8">
        <w:rPr>
          <w:rFonts w:ascii="ＭＳ 明朝" w:eastAsia="ＭＳ 明朝" w:hAnsi="ＭＳ 明朝" w:cs="ＭＳ Ｐゴシック" w:hint="eastAsia"/>
          <w:color w:val="000000"/>
          <w:sz w:val="24"/>
          <w14:ligatures w14:val="none"/>
        </w:rPr>
        <w:t>ヘレンを親から引き離し、離れで</w:t>
      </w:r>
      <w:r w:rsidR="00B36956">
        <w:rPr>
          <w:rFonts w:ascii="ＭＳ 明朝" w:eastAsia="ＭＳ 明朝" w:hAnsi="ＭＳ 明朝" w:cs="ＭＳ Ｐゴシック" w:hint="eastAsia"/>
          <w:color w:val="000000"/>
          <w:sz w:val="24"/>
          <w14:ligatures w14:val="none"/>
        </w:rPr>
        <w:t>たった</w:t>
      </w:r>
      <w:r w:rsidR="006026F6">
        <w:rPr>
          <w:rFonts w:ascii="ＭＳ 明朝" w:eastAsia="ＭＳ 明朝" w:hAnsi="ＭＳ 明朝" w:cs="ＭＳ Ｐゴシック" w:hint="eastAsia"/>
          <w:color w:val="000000"/>
          <w:sz w:val="24"/>
          <w14:ligatures w14:val="none"/>
        </w:rPr>
        <w:t>2週間で</w:t>
      </w:r>
      <w:r w:rsidR="000B052C">
        <w:rPr>
          <w:rFonts w:ascii="ＭＳ 明朝" w:eastAsia="ＭＳ 明朝" w:hAnsi="ＭＳ 明朝" w:cs="ＭＳ Ｐゴシック" w:hint="eastAsia"/>
          <w:color w:val="000000"/>
          <w:sz w:val="24"/>
          <w14:ligatures w14:val="none"/>
        </w:rPr>
        <w:t>野獣のような少女ヘレンに</w:t>
      </w:r>
      <w:r w:rsidR="00A745CD">
        <w:rPr>
          <w:rFonts w:ascii="ＭＳ 明朝" w:eastAsia="ＭＳ 明朝" w:hAnsi="ＭＳ 明朝" w:cs="ＭＳ Ｐゴシック" w:hint="eastAsia"/>
          <w:color w:val="000000"/>
          <w:sz w:val="24"/>
          <w14:ligatures w14:val="none"/>
        </w:rPr>
        <w:t>「新しい世界」を</w:t>
      </w:r>
      <w:r w:rsidR="000875F5">
        <w:rPr>
          <w:rFonts w:ascii="ＭＳ 明朝" w:eastAsia="ＭＳ 明朝" w:hAnsi="ＭＳ 明朝" w:cs="ＭＳ Ｐゴシック" w:hint="eastAsia"/>
          <w:color w:val="000000"/>
          <w:sz w:val="24"/>
          <w14:ligatures w14:val="none"/>
        </w:rPr>
        <w:t>開かせようとしたんです。</w:t>
      </w:r>
      <w:r w:rsidR="006463B9">
        <w:rPr>
          <w:rFonts w:ascii="ＭＳ 明朝" w:eastAsia="ＭＳ 明朝" w:hAnsi="ＭＳ 明朝" w:cs="ＭＳ Ｐゴシック" w:hint="eastAsia"/>
          <w:color w:val="000000"/>
          <w:sz w:val="24"/>
          <w14:ligatures w14:val="none"/>
        </w:rPr>
        <w:t>指を握りながら</w:t>
      </w:r>
      <w:r w:rsidR="00A25317">
        <w:rPr>
          <w:rFonts w:ascii="ＭＳ 明朝" w:eastAsia="ＭＳ 明朝" w:hAnsi="ＭＳ 明朝" w:cs="ＭＳ Ｐゴシック" w:hint="eastAsia"/>
          <w:color w:val="000000"/>
          <w:sz w:val="24"/>
          <w14:ligatures w14:val="none"/>
        </w:rPr>
        <w:t>繰り返し繰り返し指文字を作って</w:t>
      </w:r>
      <w:r w:rsidR="003C2C92">
        <w:rPr>
          <w:rFonts w:ascii="ＭＳ 明朝" w:eastAsia="ＭＳ 明朝" w:hAnsi="ＭＳ 明朝" w:cs="ＭＳ Ｐゴシック" w:hint="eastAsia"/>
          <w:color w:val="000000"/>
          <w:sz w:val="24"/>
          <w14:ligatures w14:val="none"/>
        </w:rPr>
        <w:t>です</w:t>
      </w:r>
      <w:r w:rsidR="00A25317">
        <w:rPr>
          <w:rFonts w:ascii="ＭＳ 明朝" w:eastAsia="ＭＳ 明朝" w:hAnsi="ＭＳ 明朝" w:cs="ＭＳ Ｐゴシック" w:hint="eastAsia"/>
          <w:color w:val="000000"/>
          <w:sz w:val="24"/>
          <w14:ligatures w14:val="none"/>
        </w:rPr>
        <w:t>。</w:t>
      </w:r>
      <w:r w:rsidR="000F79A0">
        <w:rPr>
          <w:rFonts w:ascii="ＭＳ 明朝" w:eastAsia="ＭＳ 明朝" w:hAnsi="ＭＳ 明朝" w:cs="ＭＳ Ｐゴシック" w:hint="eastAsia"/>
          <w:color w:val="000000"/>
          <w:sz w:val="24"/>
          <w14:ligatures w14:val="none"/>
        </w:rPr>
        <w:t>初めはヘレンは言葉の概念がないので、それはただの遊びにしか思えない。</w:t>
      </w:r>
      <w:r w:rsidR="000B1702">
        <w:rPr>
          <w:rFonts w:ascii="ＭＳ 明朝" w:eastAsia="ＭＳ 明朝" w:hAnsi="ＭＳ 明朝" w:cs="ＭＳ Ｐゴシック" w:hint="eastAsia"/>
          <w:color w:val="000000"/>
          <w:sz w:val="24"/>
          <w14:ligatures w14:val="none"/>
        </w:rPr>
        <w:t>けれどサリバン先生は諦めない。</w:t>
      </w:r>
      <w:r w:rsidR="002F1F25">
        <w:rPr>
          <w:rFonts w:ascii="ＭＳ 明朝" w:eastAsia="ＭＳ 明朝" w:hAnsi="ＭＳ 明朝" w:cs="ＭＳ Ｐゴシック" w:hint="eastAsia"/>
          <w:color w:val="000000"/>
          <w:sz w:val="24"/>
          <w14:ligatures w14:val="none"/>
        </w:rPr>
        <w:t>彼女は</w:t>
      </w:r>
      <w:r w:rsidR="000B1702">
        <w:rPr>
          <w:rFonts w:ascii="ＭＳ 明朝" w:eastAsia="ＭＳ 明朝" w:hAnsi="ＭＳ 明朝" w:cs="ＭＳ Ｐゴシック" w:hint="eastAsia"/>
          <w:color w:val="000000"/>
          <w:sz w:val="24"/>
          <w14:ligatures w14:val="none"/>
        </w:rPr>
        <w:t>ヘレンに言うのです。</w:t>
      </w:r>
      <w:r w:rsidR="001718E2" w:rsidRPr="0017766E">
        <w:rPr>
          <w:rFonts w:ascii="ＭＳ Ｐゴシック" w:eastAsia="ＭＳ Ｐゴシック" w:hAnsi="ＭＳ Ｐゴシック" w:cs="ＭＳ Ｐゴシック" w:hint="eastAsia"/>
          <w:color w:val="000000"/>
          <w:sz w:val="24"/>
          <w14:ligatures w14:val="none"/>
        </w:rPr>
        <w:t>「この世のものは、みな一瞬に消えてゆくわ。</w:t>
      </w:r>
      <w:r w:rsidR="00461FFD" w:rsidRPr="0017766E">
        <w:rPr>
          <w:rFonts w:ascii="ＭＳ Ｐゴシック" w:eastAsia="ＭＳ Ｐゴシック" w:hAnsi="ＭＳ Ｐゴシック" w:cs="ＭＳ Ｐゴシック" w:hint="eastAsia"/>
          <w:color w:val="000000"/>
          <w:sz w:val="24"/>
          <w14:ligatures w14:val="none"/>
        </w:rPr>
        <w:t>でも、あなた</w:t>
      </w:r>
      <w:r w:rsidR="00443F86" w:rsidRPr="0017766E">
        <w:rPr>
          <w:rFonts w:ascii="ＭＳ Ｐゴシック" w:eastAsia="ＭＳ Ｐゴシック" w:hAnsi="ＭＳ Ｐゴシック" w:cs="ＭＳ Ｐゴシック" w:hint="eastAsia"/>
          <w:color w:val="000000"/>
          <w:sz w:val="24"/>
          <w14:ligatures w14:val="none"/>
        </w:rPr>
        <w:t>は</w:t>
      </w:r>
      <w:r w:rsidR="00461FFD" w:rsidRPr="0017766E">
        <w:rPr>
          <w:rFonts w:ascii="ＭＳ Ｐゴシック" w:eastAsia="ＭＳ Ｐゴシック" w:hAnsi="ＭＳ Ｐゴシック" w:cs="ＭＳ Ｐゴシック" w:hint="eastAsia"/>
          <w:color w:val="000000"/>
          <w:sz w:val="24"/>
          <w14:ligatures w14:val="none"/>
        </w:rPr>
        <w:t>感じる</w:t>
      </w:r>
      <w:r w:rsidR="00443F86" w:rsidRPr="0017766E">
        <w:rPr>
          <w:rFonts w:ascii="ＭＳ Ｐゴシック" w:eastAsia="ＭＳ Ｐゴシック" w:hAnsi="ＭＳ Ｐゴシック" w:cs="ＭＳ Ｐゴシック" w:hint="eastAsia"/>
          <w:color w:val="000000"/>
          <w:sz w:val="24"/>
          <w14:ligatures w14:val="none"/>
        </w:rPr>
        <w:t>力がある。</w:t>
      </w:r>
      <w:r w:rsidR="00880552" w:rsidRPr="0017766E">
        <w:rPr>
          <w:rFonts w:ascii="ＭＳ Ｐゴシック" w:eastAsia="ＭＳ Ｐゴシック" w:hAnsi="ＭＳ Ｐゴシック" w:cs="ＭＳ Ｐゴシック" w:hint="eastAsia"/>
          <w:color w:val="000000"/>
          <w:sz w:val="24"/>
          <w14:ligatures w14:val="none"/>
        </w:rPr>
        <w:t>そして</w:t>
      </w:r>
      <w:r w:rsidR="004D4CA4" w:rsidRPr="0017766E">
        <w:rPr>
          <w:rFonts w:ascii="ＭＳ Ｐゴシック" w:eastAsia="ＭＳ Ｐゴシック" w:hAnsi="ＭＳ Ｐゴシック" w:cs="ＭＳ Ｐゴシック" w:hint="eastAsia"/>
          <w:color w:val="000000"/>
          <w:sz w:val="24"/>
          <w14:ligatures w14:val="none"/>
        </w:rPr>
        <w:t>あなたが</w:t>
      </w:r>
      <w:r w:rsidR="00880552" w:rsidRPr="0017766E">
        <w:rPr>
          <w:rFonts w:ascii="ＭＳ Ｐゴシック" w:eastAsia="ＭＳ Ｐゴシック" w:hAnsi="ＭＳ Ｐゴシック" w:cs="ＭＳ Ｐゴシック" w:hint="eastAsia"/>
          <w:color w:val="000000"/>
          <w:sz w:val="24"/>
          <w14:ligatures w14:val="none"/>
        </w:rPr>
        <w:t>すべて</w:t>
      </w:r>
      <w:r w:rsidR="004D4CA4" w:rsidRPr="0017766E">
        <w:rPr>
          <w:rFonts w:ascii="ＭＳ Ｐゴシック" w:eastAsia="ＭＳ Ｐゴシック" w:hAnsi="ＭＳ Ｐゴシック" w:cs="ＭＳ Ｐゴシック" w:hint="eastAsia"/>
          <w:color w:val="000000"/>
          <w:sz w:val="24"/>
          <w14:ligatures w14:val="none"/>
        </w:rPr>
        <w:t>感じるもの</w:t>
      </w:r>
      <w:r w:rsidR="00461FFD" w:rsidRPr="0017766E">
        <w:rPr>
          <w:rFonts w:ascii="ＭＳ Ｐゴシック" w:eastAsia="ＭＳ Ｐゴシック" w:hAnsi="ＭＳ Ｐゴシック" w:cs="ＭＳ Ｐゴシック" w:hint="eastAsia"/>
          <w:color w:val="000000"/>
          <w:sz w:val="24"/>
          <w14:ligatures w14:val="none"/>
        </w:rPr>
        <w:t>には</w:t>
      </w:r>
      <w:r w:rsidR="004D4CA4" w:rsidRPr="0017766E">
        <w:rPr>
          <w:rFonts w:ascii="ＭＳ Ｐゴシック" w:eastAsia="ＭＳ Ｐゴシック" w:hAnsi="ＭＳ Ｐゴシック" w:cs="ＭＳ Ｐゴシック" w:hint="eastAsia"/>
          <w:color w:val="000000"/>
          <w:sz w:val="24"/>
          <w14:ligatures w14:val="none"/>
        </w:rPr>
        <w:t>言葉がある。</w:t>
      </w:r>
      <w:r w:rsidR="00AF3653" w:rsidRPr="0017766E">
        <w:rPr>
          <w:rFonts w:ascii="ＭＳ Ｐゴシック" w:eastAsia="ＭＳ Ｐゴシック" w:hAnsi="ＭＳ Ｐゴシック" w:cs="ＭＳ Ｐゴシック" w:hint="eastAsia"/>
          <w:color w:val="000000"/>
          <w:sz w:val="24"/>
          <w14:ligatures w14:val="none"/>
        </w:rPr>
        <w:t>言葉は、</w:t>
      </w:r>
      <w:r w:rsidR="00AC0B47" w:rsidRPr="0017766E">
        <w:rPr>
          <w:rFonts w:ascii="ＭＳ Ｐゴシック" w:eastAsia="ＭＳ Ｐゴシック" w:hAnsi="ＭＳ Ｐゴシック" w:cs="ＭＳ Ｐゴシック" w:hint="eastAsia"/>
          <w:color w:val="000000"/>
          <w:sz w:val="24"/>
          <w14:ligatures w14:val="none"/>
        </w:rPr>
        <w:t>あなたに新しい世界の光を与えるわ</w:t>
      </w:r>
      <w:r w:rsidR="002A09C6" w:rsidRPr="0017766E">
        <w:rPr>
          <w:rFonts w:ascii="ＭＳ Ｐゴシック" w:eastAsia="ＭＳ Ｐゴシック" w:hAnsi="ＭＳ Ｐゴシック" w:cs="ＭＳ Ｐゴシック" w:hint="eastAsia"/>
          <w:color w:val="000000"/>
          <w:sz w:val="24"/>
          <w14:ligatures w14:val="none"/>
        </w:rPr>
        <w:t>。</w:t>
      </w:r>
      <w:r w:rsidR="001718E2" w:rsidRPr="0017766E">
        <w:rPr>
          <w:rFonts w:ascii="ＭＳ Ｐゴシック" w:eastAsia="ＭＳ Ｐゴシック" w:hAnsi="ＭＳ Ｐゴシック" w:cs="ＭＳ Ｐゴシック" w:hint="eastAsia"/>
          <w:color w:val="000000"/>
          <w:sz w:val="24"/>
          <w14:ligatures w14:val="none"/>
        </w:rPr>
        <w:t>誰も闇に住んではいないのよ</w:t>
      </w:r>
      <w:r w:rsidR="00091515" w:rsidRPr="0017766E">
        <w:rPr>
          <w:rFonts w:ascii="ＭＳ Ｐゴシック" w:eastAsia="ＭＳ Ｐゴシック" w:hAnsi="ＭＳ Ｐゴシック" w:cs="ＭＳ Ｐゴシック" w:hint="eastAsia"/>
          <w:color w:val="000000"/>
          <w:sz w:val="24"/>
          <w14:ligatures w14:val="none"/>
        </w:rPr>
        <w:t>」</w:t>
      </w:r>
      <w:r w:rsidR="007E2210">
        <w:rPr>
          <w:rFonts w:ascii="ＭＳ 明朝" w:eastAsia="ＭＳ 明朝" w:hAnsi="ＭＳ 明朝" w:cs="ＭＳ Ｐゴシック" w:hint="eastAsia"/>
          <w:color w:val="000000"/>
          <w:sz w:val="24"/>
          <w14:ligatures w14:val="none"/>
        </w:rPr>
        <w:t>と。そして</w:t>
      </w:r>
      <w:r w:rsidR="00A035D5">
        <w:rPr>
          <w:rFonts w:ascii="ＭＳ 明朝" w:eastAsia="ＭＳ 明朝" w:hAnsi="ＭＳ 明朝" w:cs="ＭＳ Ｐゴシック" w:hint="eastAsia"/>
          <w:color w:val="000000"/>
          <w:sz w:val="24"/>
          <w14:ligatures w14:val="none"/>
        </w:rPr>
        <w:t>、やはり</w:t>
      </w:r>
      <w:r w:rsidR="007E2210">
        <w:rPr>
          <w:rFonts w:ascii="ＭＳ 明朝" w:eastAsia="ＭＳ 明朝" w:hAnsi="ＭＳ 明朝" w:cs="ＭＳ Ｐゴシック" w:hint="eastAsia"/>
          <w:color w:val="000000"/>
          <w:sz w:val="24"/>
          <w14:ligatures w14:val="none"/>
        </w:rPr>
        <w:t>ダメかと</w:t>
      </w:r>
      <w:r w:rsidR="00C724B7">
        <w:rPr>
          <w:rFonts w:ascii="ＭＳ 明朝" w:eastAsia="ＭＳ 明朝" w:hAnsi="ＭＳ 明朝" w:cs="ＭＳ Ｐゴシック" w:hint="eastAsia"/>
          <w:color w:val="000000"/>
          <w:sz w:val="24"/>
          <w14:ligatures w14:val="none"/>
        </w:rPr>
        <w:t>思わせる出来事の後、井戸のポンプから</w:t>
      </w:r>
      <w:r w:rsidR="009857FD">
        <w:rPr>
          <w:rFonts w:ascii="ＭＳ 明朝" w:eastAsia="ＭＳ 明朝" w:hAnsi="ＭＳ 明朝" w:cs="ＭＳ Ｐゴシック" w:hint="eastAsia"/>
          <w:color w:val="000000"/>
          <w:sz w:val="24"/>
          <w14:ligatures w14:val="none"/>
        </w:rPr>
        <w:t>の水を手に</w:t>
      </w:r>
      <w:r w:rsidR="00792A70">
        <w:rPr>
          <w:rFonts w:ascii="ＭＳ 明朝" w:eastAsia="ＭＳ 明朝" w:hAnsi="ＭＳ 明朝" w:cs="ＭＳ Ｐゴシック" w:hint="eastAsia"/>
          <w:color w:val="000000"/>
          <w:sz w:val="24"/>
          <w14:ligatures w14:val="none"/>
        </w:rPr>
        <w:t>浴びせ</w:t>
      </w:r>
      <w:r w:rsidR="009857FD">
        <w:rPr>
          <w:rFonts w:ascii="ＭＳ 明朝" w:eastAsia="ＭＳ 明朝" w:hAnsi="ＭＳ 明朝" w:cs="ＭＳ Ｐゴシック" w:hint="eastAsia"/>
          <w:color w:val="000000"/>
          <w:sz w:val="24"/>
          <w14:ligatures w14:val="none"/>
        </w:rPr>
        <w:t>ながら「water、water」と</w:t>
      </w:r>
      <w:r w:rsidR="005966FA">
        <w:rPr>
          <w:rFonts w:ascii="ＭＳ 明朝" w:eastAsia="ＭＳ 明朝" w:hAnsi="ＭＳ 明朝" w:cs="ＭＳ Ｐゴシック" w:hint="eastAsia"/>
          <w:color w:val="000000"/>
          <w:sz w:val="24"/>
          <w14:ligatures w14:val="none"/>
        </w:rPr>
        <w:t>指文字を作ると、ヘレンの口から「ワダ…」という</w:t>
      </w:r>
      <w:r w:rsidR="0071470B">
        <w:rPr>
          <w:rFonts w:ascii="ＭＳ 明朝" w:eastAsia="ＭＳ 明朝" w:hAnsi="ＭＳ 明朝" w:cs="ＭＳ Ｐゴシック" w:hint="eastAsia"/>
          <w:color w:val="000000"/>
          <w:sz w:val="24"/>
          <w14:ligatures w14:val="none"/>
        </w:rPr>
        <w:t>言葉が生まれてくるのです。それを見ていた家族の</w:t>
      </w:r>
      <w:r w:rsidR="00DE0345">
        <w:rPr>
          <w:rFonts w:ascii="ＭＳ 明朝" w:eastAsia="ＭＳ 明朝" w:hAnsi="ＭＳ 明朝" w:cs="ＭＳ Ｐゴシック" w:hint="eastAsia"/>
          <w:color w:val="000000"/>
          <w:sz w:val="24"/>
          <w14:ligatures w14:val="none"/>
        </w:rPr>
        <w:t>驚き。</w:t>
      </w:r>
      <w:r w:rsidR="007973C4">
        <w:rPr>
          <w:rFonts w:ascii="ＭＳ 明朝" w:eastAsia="ＭＳ 明朝" w:hAnsi="ＭＳ 明朝" w:cs="ＭＳ Ｐゴシック" w:hint="eastAsia"/>
          <w:color w:val="000000"/>
          <w:sz w:val="24"/>
          <w14:ligatures w14:val="none"/>
        </w:rPr>
        <w:t>それからも忍耐強いサリバン先生と</w:t>
      </w:r>
      <w:r w:rsidR="00DA47FE">
        <w:rPr>
          <w:rFonts w:ascii="ＭＳ 明朝" w:eastAsia="ＭＳ 明朝" w:hAnsi="ＭＳ 明朝" w:cs="ＭＳ Ｐゴシック" w:hint="eastAsia"/>
          <w:color w:val="000000"/>
          <w:sz w:val="24"/>
          <w14:ligatures w14:val="none"/>
        </w:rPr>
        <w:t>ヘレンの一対一の学びは続いたようですが、</w:t>
      </w:r>
      <w:r w:rsidR="00402C8D">
        <w:rPr>
          <w:rFonts w:ascii="ＭＳ 明朝" w:eastAsia="ＭＳ 明朝" w:hAnsi="ＭＳ 明朝" w:cs="ＭＳ Ｐゴシック" w:hint="eastAsia"/>
          <w:color w:val="000000"/>
          <w:sz w:val="24"/>
          <w14:ligatures w14:val="none"/>
        </w:rPr>
        <w:t>私はこれを観て、ああ、</w:t>
      </w:r>
      <w:r w:rsidR="00007E01" w:rsidRPr="00007E01">
        <w:rPr>
          <w:rFonts w:ascii="ＭＳ 明朝" w:eastAsia="ＭＳ 明朝" w:hAnsi="ＭＳ 明朝" w:cs="ＭＳ Ｐゴシック" w:hint="eastAsia"/>
          <w:color w:val="000000"/>
          <w:sz w:val="24"/>
          <w14:ligatures w14:val="none"/>
        </w:rPr>
        <w:t>もしかしたら、復活のイエス様が私たちの所に来て下さったというのも、目が見えず、耳が聞こえず、真の言葉を持たない者である私たちに、新しい世界を開いてくれるためであったと言えるのではないかと思いました。</w:t>
      </w:r>
    </w:p>
    <w:p w14:paraId="56FF7A3B" w14:textId="77777777" w:rsidR="00C0761F" w:rsidRDefault="00007E01" w:rsidP="00310754">
      <w:pPr>
        <w:ind w:firstLineChars="100" w:firstLine="240"/>
        <w:jc w:val="both"/>
        <w:rPr>
          <w:rFonts w:ascii="ＭＳ 明朝" w:eastAsia="ＭＳ 明朝" w:hAnsi="ＭＳ 明朝" w:cs="ＭＳ Ｐゴシック"/>
          <w:color w:val="000000"/>
          <w:sz w:val="24"/>
          <w14:ligatures w14:val="none"/>
        </w:rPr>
      </w:pPr>
      <w:r w:rsidRPr="00007E01">
        <w:rPr>
          <w:rFonts w:ascii="ＭＳ 明朝" w:eastAsia="ＭＳ 明朝" w:hAnsi="ＭＳ 明朝" w:cs="ＭＳ Ｐゴシック" w:hint="eastAsia"/>
          <w:color w:val="000000"/>
          <w:sz w:val="24"/>
          <w14:ligatures w14:val="none"/>
        </w:rPr>
        <w:t>私たち</w:t>
      </w:r>
      <w:r w:rsidR="00273F43">
        <w:rPr>
          <w:rFonts w:ascii="ＭＳ 明朝" w:eastAsia="ＭＳ 明朝" w:hAnsi="ＭＳ 明朝" w:cs="ＭＳ Ｐゴシック" w:hint="eastAsia"/>
          <w:color w:val="000000"/>
          <w:sz w:val="24"/>
          <w14:ligatures w14:val="none"/>
        </w:rPr>
        <w:t>、何と</w:t>
      </w:r>
      <w:r w:rsidR="00BE1453">
        <w:rPr>
          <w:rFonts w:ascii="ＭＳ 明朝" w:eastAsia="ＭＳ 明朝" w:hAnsi="ＭＳ 明朝" w:cs="ＭＳ Ｐゴシック" w:hint="eastAsia"/>
          <w:color w:val="000000"/>
          <w:sz w:val="24"/>
          <w14:ligatures w14:val="none"/>
        </w:rPr>
        <w:t>、</w:t>
      </w:r>
      <w:r w:rsidR="00273F43" w:rsidRPr="00D244AC">
        <w:rPr>
          <w:rFonts w:ascii="ＭＳ Ｐゴシック" w:eastAsia="ＭＳ Ｐゴシック" w:hAnsi="ＭＳ Ｐゴシック" w:cs="ＭＳ Ｐゴシック" w:hint="eastAsia"/>
          <w:color w:val="000000"/>
          <w:sz w:val="24"/>
          <w14:ligatures w14:val="none"/>
        </w:rPr>
        <w:t>目に見える</w:t>
      </w:r>
      <w:r w:rsidRPr="00D244AC">
        <w:rPr>
          <w:rFonts w:ascii="ＭＳ Ｐゴシック" w:eastAsia="ＭＳ Ｐゴシック" w:hAnsi="ＭＳ Ｐゴシック" w:cs="ＭＳ Ｐゴシック" w:hint="eastAsia"/>
          <w:color w:val="000000"/>
          <w:sz w:val="24"/>
          <w14:ligatures w14:val="none"/>
        </w:rPr>
        <w:t>現実の時間軸</w:t>
      </w:r>
      <w:r w:rsidR="00251B8E" w:rsidRPr="00D244AC">
        <w:rPr>
          <w:rFonts w:ascii="ＭＳ Ｐゴシック" w:eastAsia="ＭＳ Ｐゴシック" w:hAnsi="ＭＳ Ｐゴシック" w:cs="ＭＳ Ｐゴシック" w:hint="eastAsia"/>
          <w:color w:val="000000"/>
          <w:sz w:val="24"/>
          <w14:ligatures w14:val="none"/>
        </w:rPr>
        <w:t>が全て</w:t>
      </w:r>
      <w:r w:rsidR="00251B8E">
        <w:rPr>
          <w:rFonts w:ascii="ＭＳ 明朝" w:eastAsia="ＭＳ 明朝" w:hAnsi="ＭＳ 明朝" w:cs="ＭＳ Ｐゴシック" w:hint="eastAsia"/>
          <w:color w:val="000000"/>
          <w:sz w:val="24"/>
          <w14:ligatures w14:val="none"/>
        </w:rPr>
        <w:t>のように生きていることでしょ</w:t>
      </w:r>
      <w:r w:rsidR="00251B8E">
        <w:rPr>
          <w:rFonts w:ascii="ＭＳ 明朝" w:eastAsia="ＭＳ 明朝" w:hAnsi="ＭＳ 明朝" w:cs="ＭＳ Ｐゴシック" w:hint="eastAsia"/>
          <w:color w:val="000000"/>
          <w:sz w:val="24"/>
          <w14:ligatures w14:val="none"/>
        </w:rPr>
        <w:lastRenderedPageBreak/>
        <w:t>うか。</w:t>
      </w:r>
      <w:r w:rsidR="00333159">
        <w:rPr>
          <w:rFonts w:ascii="ＭＳ 明朝" w:eastAsia="ＭＳ 明朝" w:hAnsi="ＭＳ 明朝" w:cs="ＭＳ Ｐゴシック" w:hint="eastAsia"/>
          <w:color w:val="000000"/>
          <w:sz w:val="24"/>
          <w14:ligatures w14:val="none"/>
        </w:rPr>
        <w:t>死んだらすべては終りという時間軸です。</w:t>
      </w:r>
      <w:r w:rsidR="006C7CB3">
        <w:rPr>
          <w:rFonts w:ascii="ＭＳ 明朝" w:eastAsia="ＭＳ 明朝" w:hAnsi="ＭＳ 明朝" w:cs="ＭＳ Ｐゴシック" w:hint="eastAsia"/>
          <w:color w:val="000000"/>
          <w:sz w:val="24"/>
          <w14:ligatures w14:val="none"/>
        </w:rPr>
        <w:t>しかし復活のイエス様は、</w:t>
      </w:r>
      <w:r w:rsidR="008C68B8">
        <w:rPr>
          <w:rFonts w:ascii="ＭＳ 明朝" w:eastAsia="ＭＳ 明朝" w:hAnsi="ＭＳ 明朝" w:cs="ＭＳ Ｐゴシック" w:hint="eastAsia"/>
          <w:color w:val="000000"/>
          <w:sz w:val="24"/>
          <w14:ligatures w14:val="none"/>
        </w:rPr>
        <w:t>単に肉体の死から命に移ったというよりも、</w:t>
      </w:r>
      <w:r w:rsidR="0026262A" w:rsidRPr="006A5B82">
        <w:rPr>
          <w:rFonts w:ascii="ＭＳ Ｐゴシック" w:eastAsia="ＭＳ Ｐゴシック" w:hAnsi="ＭＳ Ｐゴシック" w:cs="ＭＳ Ｐゴシック" w:hint="eastAsia"/>
          <w:color w:val="000000"/>
          <w:sz w:val="24"/>
          <w14:ligatures w14:val="none"/>
        </w:rPr>
        <w:t>全く新しい世界の中によみがえり、そこで私たちを待っている</w:t>
      </w:r>
      <w:r w:rsidR="0026262A">
        <w:rPr>
          <w:rFonts w:ascii="ＭＳ 明朝" w:eastAsia="ＭＳ 明朝" w:hAnsi="ＭＳ 明朝" w:cs="ＭＳ Ｐゴシック" w:hint="eastAsia"/>
          <w:color w:val="000000"/>
          <w:sz w:val="24"/>
          <w14:ligatures w14:val="none"/>
        </w:rPr>
        <w:t>ということを</w:t>
      </w:r>
      <w:r w:rsidR="00310754">
        <w:rPr>
          <w:rFonts w:ascii="ＭＳ 明朝" w:eastAsia="ＭＳ 明朝" w:hAnsi="ＭＳ 明朝" w:cs="ＭＳ Ｐゴシック" w:hint="eastAsia"/>
          <w:color w:val="000000"/>
          <w:sz w:val="24"/>
          <w14:ligatures w14:val="none"/>
        </w:rPr>
        <w:t>示して</w:t>
      </w:r>
      <w:r w:rsidR="0026262A">
        <w:rPr>
          <w:rFonts w:ascii="ＭＳ 明朝" w:eastAsia="ＭＳ 明朝" w:hAnsi="ＭＳ 明朝" w:cs="ＭＳ Ｐゴシック" w:hint="eastAsia"/>
          <w:color w:val="000000"/>
          <w:sz w:val="24"/>
          <w14:ligatures w14:val="none"/>
        </w:rPr>
        <w:t>いるのではないでしょうか？</w:t>
      </w:r>
      <w:r w:rsidRPr="00007E01">
        <w:rPr>
          <w:rFonts w:ascii="ＭＳ 明朝" w:eastAsia="ＭＳ 明朝" w:hAnsi="ＭＳ 明朝" w:cs="ＭＳ Ｐゴシック" w:hint="eastAsia"/>
          <w:color w:val="000000"/>
          <w:sz w:val="24"/>
          <w14:ligatures w14:val="none"/>
        </w:rPr>
        <w:t>復活された主は</w:t>
      </w:r>
      <w:r w:rsidR="00D107ED">
        <w:rPr>
          <w:rFonts w:ascii="ＭＳ 明朝" w:eastAsia="ＭＳ 明朝" w:hAnsi="ＭＳ 明朝" w:cs="ＭＳ Ｐゴシック" w:hint="eastAsia"/>
          <w:color w:val="000000"/>
          <w:sz w:val="24"/>
          <w14:ligatures w14:val="none"/>
        </w:rPr>
        <w:t>こう言われました。</w:t>
      </w:r>
      <w:r w:rsidRPr="000D7C03">
        <w:rPr>
          <w:rFonts w:ascii="ＭＳ Ｐゴシック" w:eastAsia="ＭＳ Ｐゴシック" w:hAnsi="ＭＳ Ｐゴシック" w:cs="ＭＳ Ｐゴシック" w:hint="eastAsia"/>
          <w:color w:val="000000"/>
          <w:sz w:val="24"/>
          <w14:ligatures w14:val="none"/>
        </w:rPr>
        <w:t>「わたしは世の終わりまで、いつもあなたがたと共にいる」（マタイ28：20）</w:t>
      </w:r>
      <w:r w:rsidR="00D107ED" w:rsidRPr="000D7C03">
        <w:rPr>
          <w:rFonts w:ascii="ＭＳ Ｐゴシック" w:eastAsia="ＭＳ Ｐゴシック" w:hAnsi="ＭＳ Ｐゴシック" w:cs="ＭＳ Ｐゴシック" w:hint="eastAsia"/>
          <w:color w:val="000000"/>
          <w:sz w:val="24"/>
          <w14:ligatures w14:val="none"/>
        </w:rPr>
        <w:t>。</w:t>
      </w:r>
      <w:r w:rsidR="00FE6FB9">
        <w:rPr>
          <w:rFonts w:ascii="ＭＳ Ｐゴシック" w:eastAsia="ＭＳ Ｐゴシック" w:hAnsi="ＭＳ Ｐゴシック" w:cs="ＭＳ Ｐゴシック" w:hint="eastAsia"/>
          <w:color w:val="000000"/>
          <w:sz w:val="24"/>
          <w14:ligatures w14:val="none"/>
        </w:rPr>
        <w:t>―</w:t>
      </w:r>
      <w:r w:rsidRPr="000D7C03">
        <w:rPr>
          <w:rFonts w:ascii="ＭＳ Ｐゴシック" w:eastAsia="ＭＳ Ｐゴシック" w:hAnsi="ＭＳ Ｐゴシック" w:cs="ＭＳ Ｐゴシック" w:hint="eastAsia"/>
          <w:color w:val="000000"/>
          <w:sz w:val="24"/>
          <w14:ligatures w14:val="none"/>
        </w:rPr>
        <w:t>「世の終わりまで」</w:t>
      </w:r>
      <w:r w:rsidR="00D107ED">
        <w:rPr>
          <w:rFonts w:ascii="ＭＳ 明朝" w:eastAsia="ＭＳ 明朝" w:hAnsi="ＭＳ 明朝" w:cs="ＭＳ Ｐゴシック" w:hint="eastAsia"/>
          <w:color w:val="000000"/>
          <w:sz w:val="24"/>
          <w14:ligatures w14:val="none"/>
        </w:rPr>
        <w:t>です。</w:t>
      </w:r>
      <w:r w:rsidR="00A6256E">
        <w:rPr>
          <w:rFonts w:ascii="ＭＳ 明朝" w:eastAsia="ＭＳ 明朝" w:hAnsi="ＭＳ 明朝" w:cs="ＭＳ Ｐゴシック" w:hint="eastAsia"/>
          <w:color w:val="000000"/>
          <w:sz w:val="24"/>
          <w14:ligatures w14:val="none"/>
        </w:rPr>
        <w:t>「私たちの肉体が滅びるまで」ではなく</w:t>
      </w:r>
      <w:r w:rsidR="000D7C03">
        <w:rPr>
          <w:rFonts w:ascii="ＭＳ 明朝" w:eastAsia="ＭＳ 明朝" w:hAnsi="ＭＳ 明朝" w:cs="ＭＳ Ｐゴシック" w:hint="eastAsia"/>
          <w:color w:val="000000"/>
          <w:sz w:val="24"/>
          <w14:ligatures w14:val="none"/>
        </w:rPr>
        <w:t>。</w:t>
      </w:r>
      <w:r w:rsidR="000D7C03" w:rsidRPr="006A5B82">
        <w:rPr>
          <w:rFonts w:ascii="ＭＳ Ｐゴシック" w:eastAsia="ＭＳ Ｐゴシック" w:hAnsi="ＭＳ Ｐゴシック" w:cs="ＭＳ Ｐゴシック" w:hint="eastAsia"/>
          <w:color w:val="000000"/>
          <w:sz w:val="24"/>
          <w14:ligatures w14:val="none"/>
        </w:rPr>
        <w:t>そして、</w:t>
      </w:r>
      <w:r w:rsidRPr="00FE6FB9">
        <w:rPr>
          <w:rFonts w:ascii="ＭＳ Ｐゴシック" w:eastAsia="ＭＳ Ｐゴシック" w:hAnsi="ＭＳ Ｐゴシック" w:cs="ＭＳ Ｐゴシック" w:hint="eastAsia"/>
          <w:color w:val="000000"/>
          <w:sz w:val="24"/>
          <w14:ligatures w14:val="none"/>
        </w:rPr>
        <w:t>「いつも」</w:t>
      </w:r>
      <w:r w:rsidR="000D7C03">
        <w:rPr>
          <w:rFonts w:ascii="ＭＳ 明朝" w:eastAsia="ＭＳ 明朝" w:hAnsi="ＭＳ 明朝" w:cs="ＭＳ Ｐゴシック" w:hint="eastAsia"/>
          <w:color w:val="000000"/>
          <w:sz w:val="24"/>
          <w14:ligatures w14:val="none"/>
        </w:rPr>
        <w:t>です</w:t>
      </w:r>
      <w:r w:rsidRPr="00007E01">
        <w:rPr>
          <w:rFonts w:ascii="ＭＳ 明朝" w:eastAsia="ＭＳ 明朝" w:hAnsi="ＭＳ 明朝" w:cs="ＭＳ Ｐゴシック" w:hint="eastAsia"/>
          <w:color w:val="000000"/>
          <w:sz w:val="24"/>
          <w14:ligatures w14:val="none"/>
        </w:rPr>
        <w:t>！</w:t>
      </w:r>
      <w:r w:rsidR="00F729B6">
        <w:rPr>
          <w:rFonts w:ascii="ＭＳ 明朝" w:eastAsia="ＭＳ 明朝" w:hAnsi="ＭＳ 明朝" w:cs="ＭＳ Ｐゴシック" w:hint="eastAsia"/>
          <w:color w:val="000000"/>
          <w:sz w:val="24"/>
          <w14:ligatures w14:val="none"/>
        </w:rPr>
        <w:t>イエス様がよみがえったからには、</w:t>
      </w:r>
      <w:r w:rsidR="00763154">
        <w:rPr>
          <w:rFonts w:ascii="ＭＳ 明朝" w:eastAsia="ＭＳ 明朝" w:hAnsi="ＭＳ 明朝" w:cs="ＭＳ Ｐゴシック" w:hint="eastAsia"/>
          <w:color w:val="000000"/>
          <w:sz w:val="24"/>
          <w14:ligatures w14:val="none"/>
        </w:rPr>
        <w:t>そ</w:t>
      </w:r>
      <w:r w:rsidR="005F65AB">
        <w:rPr>
          <w:rFonts w:ascii="ＭＳ 明朝" w:eastAsia="ＭＳ 明朝" w:hAnsi="ＭＳ 明朝" w:cs="ＭＳ Ｐゴシック" w:hint="eastAsia"/>
          <w:color w:val="000000"/>
          <w:sz w:val="24"/>
          <w14:ligatures w14:val="none"/>
        </w:rPr>
        <w:t>の主がおられない時はどこにもないということ。これは凄いことです。</w:t>
      </w:r>
      <w:r w:rsidR="00113584">
        <w:rPr>
          <w:rFonts w:ascii="ＭＳ 明朝" w:eastAsia="ＭＳ 明朝" w:hAnsi="ＭＳ 明朝" w:cs="ＭＳ Ｐゴシック" w:hint="eastAsia"/>
          <w:color w:val="000000"/>
          <w:sz w:val="24"/>
          <w14:ligatures w14:val="none"/>
        </w:rPr>
        <w:t>私たちの死後ようやく主と共にあるのではなくて、</w:t>
      </w:r>
      <w:r w:rsidR="00113584" w:rsidRPr="00EB5504">
        <w:rPr>
          <w:rFonts w:ascii="ＭＳ Ｐゴシック" w:eastAsia="ＭＳ Ｐゴシック" w:hAnsi="ＭＳ Ｐゴシック" w:cs="ＭＳ Ｐゴシック" w:hint="eastAsia"/>
          <w:color w:val="000000"/>
          <w:sz w:val="24"/>
          <w14:ligatures w14:val="none"/>
        </w:rPr>
        <w:t>もう、今、</w:t>
      </w:r>
      <w:r w:rsidRPr="00EB5504">
        <w:rPr>
          <w:rFonts w:ascii="ＭＳ Ｐゴシック" w:eastAsia="ＭＳ Ｐゴシック" w:hAnsi="ＭＳ Ｐゴシック" w:cs="ＭＳ Ｐゴシック" w:hint="eastAsia"/>
          <w:color w:val="000000"/>
          <w:sz w:val="24"/>
          <w14:ligatures w14:val="none"/>
        </w:rPr>
        <w:t>復活の主は</w:t>
      </w:r>
      <w:r w:rsidR="00EB5504" w:rsidRPr="00EB5504">
        <w:rPr>
          <w:rFonts w:ascii="ＭＳ Ｐゴシック" w:eastAsia="ＭＳ Ｐゴシック" w:hAnsi="ＭＳ Ｐゴシック" w:cs="ＭＳ Ｐゴシック" w:hint="eastAsia"/>
          <w:color w:val="000000"/>
          <w:sz w:val="24"/>
          <w14:ligatures w14:val="none"/>
        </w:rPr>
        <w:t>私たちと共にいる</w:t>
      </w:r>
      <w:r w:rsidR="00EB5504">
        <w:rPr>
          <w:rFonts w:ascii="ＭＳ 明朝" w:eastAsia="ＭＳ 明朝" w:hAnsi="ＭＳ 明朝" w:cs="ＭＳ Ｐゴシック" w:hint="eastAsia"/>
          <w:color w:val="000000"/>
          <w:sz w:val="24"/>
          <w14:ligatures w14:val="none"/>
        </w:rPr>
        <w:t>と約束して下さっているのです。</w:t>
      </w:r>
      <w:r w:rsidR="00553C67">
        <w:rPr>
          <w:rFonts w:ascii="ＭＳ 明朝" w:eastAsia="ＭＳ 明朝" w:hAnsi="ＭＳ 明朝" w:cs="ＭＳ Ｐゴシック" w:hint="eastAsia"/>
          <w:color w:val="000000"/>
          <w:sz w:val="24"/>
          <w14:ligatures w14:val="none"/>
        </w:rPr>
        <w:t>もう私たちは</w:t>
      </w:r>
      <w:r w:rsidR="00553C67" w:rsidRPr="00763154">
        <w:rPr>
          <w:rFonts w:ascii="ＭＳ Ｐゴシック" w:eastAsia="ＭＳ Ｐゴシック" w:hAnsi="ＭＳ Ｐゴシック" w:cs="ＭＳ Ｐゴシック" w:hint="eastAsia"/>
          <w:color w:val="000000"/>
          <w:sz w:val="24"/>
          <w14:ligatures w14:val="none"/>
        </w:rPr>
        <w:t>「新しい世界」</w:t>
      </w:r>
      <w:r w:rsidR="00553C67">
        <w:rPr>
          <w:rFonts w:ascii="ＭＳ 明朝" w:eastAsia="ＭＳ 明朝" w:hAnsi="ＭＳ 明朝" w:cs="ＭＳ Ｐゴシック" w:hint="eastAsia"/>
          <w:color w:val="000000"/>
          <w:sz w:val="24"/>
          <w14:ligatures w14:val="none"/>
        </w:rPr>
        <w:t>に覆われています。</w:t>
      </w:r>
      <w:r w:rsidRPr="001D16C7">
        <w:rPr>
          <w:rFonts w:ascii="ＭＳ Ｐゴシック" w:eastAsia="ＭＳ Ｐゴシック" w:hAnsi="ＭＳ Ｐゴシック" w:cs="ＭＳ Ｐゴシック" w:hint="eastAsia"/>
          <w:color w:val="000000"/>
          <w:sz w:val="24"/>
          <w14:ligatures w14:val="none"/>
        </w:rPr>
        <w:t>私たち</w:t>
      </w:r>
      <w:r w:rsidR="002754F5" w:rsidRPr="001D16C7">
        <w:rPr>
          <w:rFonts w:ascii="ＭＳ Ｐゴシック" w:eastAsia="ＭＳ Ｐゴシック" w:hAnsi="ＭＳ Ｐゴシック" w:cs="ＭＳ Ｐゴシック" w:hint="eastAsia"/>
          <w:color w:val="000000"/>
          <w:sz w:val="24"/>
          <w14:ligatures w14:val="none"/>
        </w:rPr>
        <w:t>の</w:t>
      </w:r>
      <w:r w:rsidR="00995D92" w:rsidRPr="001D16C7">
        <w:rPr>
          <w:rFonts w:ascii="ＭＳ Ｐゴシック" w:eastAsia="ＭＳ Ｐゴシック" w:hAnsi="ＭＳ Ｐゴシック" w:cs="ＭＳ Ｐゴシック" w:hint="eastAsia"/>
          <w:color w:val="000000"/>
          <w:sz w:val="24"/>
          <w14:ligatures w14:val="none"/>
        </w:rPr>
        <w:t>この体</w:t>
      </w:r>
      <w:r w:rsidR="003D7EFA" w:rsidRPr="001D16C7">
        <w:rPr>
          <w:rFonts w:ascii="ＭＳ Ｐゴシック" w:eastAsia="ＭＳ Ｐゴシック" w:hAnsi="ＭＳ Ｐゴシック" w:cs="ＭＳ Ｐゴシック" w:hint="eastAsia"/>
          <w:color w:val="000000"/>
          <w:sz w:val="24"/>
          <w14:ligatures w14:val="none"/>
        </w:rPr>
        <w:t>と共に生きる</w:t>
      </w:r>
      <w:r w:rsidR="002754F5" w:rsidRPr="001D16C7">
        <w:rPr>
          <w:rFonts w:ascii="ＭＳ Ｐゴシック" w:eastAsia="ＭＳ Ｐゴシック" w:hAnsi="ＭＳ Ｐゴシック" w:cs="ＭＳ Ｐゴシック" w:hint="eastAsia"/>
          <w:color w:val="000000"/>
          <w:sz w:val="24"/>
          <w14:ligatures w14:val="none"/>
        </w:rPr>
        <w:t>命</w:t>
      </w:r>
      <w:r w:rsidR="00611923">
        <w:rPr>
          <w:rFonts w:ascii="ＭＳ Ｐゴシック" w:eastAsia="ＭＳ Ｐゴシック" w:hAnsi="ＭＳ Ｐゴシック" w:cs="ＭＳ Ｐゴシック" w:hint="eastAsia"/>
          <w:color w:val="000000"/>
          <w:sz w:val="24"/>
          <w14:ligatures w14:val="none"/>
        </w:rPr>
        <w:t>、</w:t>
      </w:r>
      <w:r w:rsidR="002754F5" w:rsidRPr="001D16C7">
        <w:rPr>
          <w:rFonts w:ascii="ＭＳ Ｐゴシック" w:eastAsia="ＭＳ Ｐゴシック" w:hAnsi="ＭＳ Ｐゴシック" w:cs="ＭＳ Ｐゴシック" w:hint="eastAsia"/>
          <w:color w:val="000000"/>
          <w:sz w:val="24"/>
          <w14:ligatures w14:val="none"/>
        </w:rPr>
        <w:t>というレイヤー</w:t>
      </w:r>
      <w:r w:rsidR="003D7EFA" w:rsidRPr="001D16C7">
        <w:rPr>
          <w:rFonts w:ascii="ＭＳ Ｐゴシック" w:eastAsia="ＭＳ Ｐゴシック" w:hAnsi="ＭＳ Ｐゴシック" w:cs="ＭＳ Ｐゴシック" w:hint="eastAsia"/>
          <w:color w:val="000000"/>
          <w:sz w:val="24"/>
          <w14:ligatures w14:val="none"/>
        </w:rPr>
        <w:t>の上</w:t>
      </w:r>
      <w:r w:rsidR="002754F5" w:rsidRPr="001D16C7">
        <w:rPr>
          <w:rFonts w:ascii="ＭＳ Ｐゴシック" w:eastAsia="ＭＳ Ｐゴシック" w:hAnsi="ＭＳ Ｐゴシック" w:cs="ＭＳ Ｐゴシック" w:hint="eastAsia"/>
          <w:color w:val="000000"/>
          <w:sz w:val="24"/>
          <w14:ligatures w14:val="none"/>
        </w:rPr>
        <w:t>に、</w:t>
      </w:r>
      <w:r w:rsidR="00451069" w:rsidRPr="001D16C7">
        <w:rPr>
          <w:rFonts w:ascii="ＭＳ Ｐゴシック" w:eastAsia="ＭＳ Ｐゴシック" w:hAnsi="ＭＳ Ｐゴシック" w:cs="ＭＳ Ｐゴシック" w:hint="eastAsia"/>
          <w:color w:val="000000"/>
          <w:sz w:val="24"/>
          <w14:ligatures w14:val="none"/>
        </w:rPr>
        <w:t>主がもたらした</w:t>
      </w:r>
      <w:r w:rsidR="001D16C7" w:rsidRPr="001D16C7">
        <w:rPr>
          <w:rFonts w:ascii="ＭＳ Ｐゴシック" w:eastAsia="ＭＳ Ｐゴシック" w:hAnsi="ＭＳ Ｐゴシック" w:cs="ＭＳ Ｐゴシック" w:hint="eastAsia"/>
          <w:color w:val="000000"/>
          <w:sz w:val="24"/>
          <w14:ligatures w14:val="none"/>
        </w:rPr>
        <w:t>復活の</w:t>
      </w:r>
      <w:r w:rsidR="00451069" w:rsidRPr="001D16C7">
        <w:rPr>
          <w:rFonts w:ascii="ＭＳ Ｐゴシック" w:eastAsia="ＭＳ Ｐゴシック" w:hAnsi="ＭＳ Ｐゴシック" w:cs="ＭＳ Ｐゴシック" w:hint="eastAsia"/>
          <w:color w:val="000000"/>
          <w:sz w:val="24"/>
          <w14:ligatures w14:val="none"/>
        </w:rPr>
        <w:t>命のレイヤー（マント）が</w:t>
      </w:r>
      <w:r w:rsidR="008F5582" w:rsidRPr="001D16C7">
        <w:rPr>
          <w:rFonts w:ascii="ＭＳ Ｐゴシック" w:eastAsia="ＭＳ Ｐゴシック" w:hAnsi="ＭＳ Ｐゴシック" w:cs="ＭＳ Ｐゴシック" w:hint="eastAsia"/>
          <w:color w:val="000000"/>
          <w:sz w:val="24"/>
          <w14:ligatures w14:val="none"/>
        </w:rPr>
        <w:t>覆っている、</w:t>
      </w:r>
      <w:r w:rsidR="008F5582">
        <w:rPr>
          <w:rFonts w:ascii="ＭＳ 明朝" w:eastAsia="ＭＳ 明朝" w:hAnsi="ＭＳ 明朝" w:cs="ＭＳ Ｐゴシック" w:hint="eastAsia"/>
          <w:color w:val="000000"/>
          <w:sz w:val="24"/>
          <w14:ligatures w14:val="none"/>
        </w:rPr>
        <w:t>と言ったら良いでしょうか。</w:t>
      </w:r>
      <w:r w:rsidR="004B6907">
        <w:rPr>
          <w:rFonts w:ascii="ＭＳ 明朝" w:eastAsia="ＭＳ 明朝" w:hAnsi="ＭＳ 明朝" w:cs="ＭＳ Ｐゴシック" w:hint="eastAsia"/>
          <w:color w:val="000000"/>
          <w:sz w:val="24"/>
          <w14:ligatures w14:val="none"/>
        </w:rPr>
        <w:t>ですから、もう私たちはこの世にあって、</w:t>
      </w:r>
      <w:r w:rsidR="004B6907" w:rsidRPr="008F2D69">
        <w:rPr>
          <w:rFonts w:ascii="ＭＳ Ｐゴシック" w:eastAsia="ＭＳ Ｐゴシック" w:hAnsi="ＭＳ Ｐゴシック" w:cs="ＭＳ Ｐゴシック" w:hint="eastAsia"/>
          <w:color w:val="000000"/>
          <w:sz w:val="24"/>
          <w14:ligatures w14:val="none"/>
        </w:rPr>
        <w:t>新しい命の時間軸</w:t>
      </w:r>
      <w:r w:rsidR="004B6907">
        <w:rPr>
          <w:rFonts w:ascii="ＭＳ 明朝" w:eastAsia="ＭＳ 明朝" w:hAnsi="ＭＳ 明朝" w:cs="ＭＳ Ｐゴシック" w:hint="eastAsia"/>
          <w:color w:val="000000"/>
          <w:sz w:val="24"/>
          <w14:ligatures w14:val="none"/>
        </w:rPr>
        <w:t>を生きていると言っていいのだと私は信じています。</w:t>
      </w:r>
    </w:p>
    <w:p w14:paraId="6289BC9D" w14:textId="2224C7DA" w:rsidR="00007E01" w:rsidRPr="00007E01" w:rsidRDefault="00C0761F" w:rsidP="00310754">
      <w:pPr>
        <w:ind w:firstLineChars="100" w:firstLine="240"/>
        <w:jc w:val="both"/>
        <w:rPr>
          <w:rFonts w:ascii="ＭＳ 明朝" w:eastAsia="ＭＳ 明朝" w:hAnsi="ＭＳ 明朝" w:cs="ＭＳ Ｐゴシック"/>
          <w:color w:val="000000"/>
          <w:sz w:val="24"/>
          <w14:ligatures w14:val="none"/>
        </w:rPr>
      </w:pPr>
      <w:r>
        <w:rPr>
          <w:rFonts w:ascii="ＭＳ 明朝" w:eastAsia="ＭＳ 明朝" w:hAnsi="ＭＳ 明朝" w:cs="ＭＳ Ｐゴシック" w:hint="eastAsia"/>
          <w:color w:val="000000"/>
          <w:sz w:val="24"/>
          <w14:ligatures w14:val="none"/>
        </w:rPr>
        <w:t>ですから私たちは</w:t>
      </w:r>
      <w:r w:rsidR="00E55F29">
        <w:rPr>
          <w:rFonts w:ascii="ＭＳ 明朝" w:eastAsia="ＭＳ 明朝" w:hAnsi="ＭＳ 明朝" w:cs="ＭＳ Ｐゴシック" w:hint="eastAsia"/>
          <w:color w:val="000000"/>
          <w:sz w:val="24"/>
          <w14:ligatures w14:val="none"/>
        </w:rPr>
        <w:t>、</w:t>
      </w:r>
      <w:r w:rsidR="00611923">
        <w:rPr>
          <w:rFonts w:ascii="ＭＳ 明朝" w:eastAsia="ＭＳ 明朝" w:hAnsi="ＭＳ 明朝" w:cs="ＭＳ Ｐゴシック" w:hint="eastAsia"/>
          <w:color w:val="000000"/>
          <w:sz w:val="24"/>
          <w14:ligatures w14:val="none"/>
        </w:rPr>
        <w:t>生きる「</w:t>
      </w:r>
      <w:r w:rsidR="00E55F29">
        <w:rPr>
          <w:rFonts w:ascii="ＭＳ 明朝" w:eastAsia="ＭＳ 明朝" w:hAnsi="ＭＳ 明朝" w:cs="ＭＳ Ｐゴシック" w:hint="eastAsia"/>
          <w:color w:val="000000"/>
          <w:sz w:val="24"/>
          <w14:ligatures w14:val="none"/>
        </w:rPr>
        <w:t>勇気</w:t>
      </w:r>
      <w:r w:rsidR="00611923">
        <w:rPr>
          <w:rFonts w:ascii="ＭＳ 明朝" w:eastAsia="ＭＳ 明朝" w:hAnsi="ＭＳ 明朝" w:cs="ＭＳ Ｐゴシック" w:hint="eastAsia"/>
          <w:color w:val="000000"/>
          <w:sz w:val="24"/>
          <w14:ligatures w14:val="none"/>
        </w:rPr>
        <w:t>」</w:t>
      </w:r>
      <w:r w:rsidR="00E55F29">
        <w:rPr>
          <w:rFonts w:ascii="ＭＳ 明朝" w:eastAsia="ＭＳ 明朝" w:hAnsi="ＭＳ 明朝" w:cs="ＭＳ Ｐゴシック" w:hint="eastAsia"/>
          <w:color w:val="000000"/>
          <w:sz w:val="24"/>
          <w14:ligatures w14:val="none"/>
        </w:rPr>
        <w:t>が与えられるのです</w:t>
      </w:r>
      <w:r w:rsidR="00007E01" w:rsidRPr="00007E01">
        <w:rPr>
          <w:rFonts w:ascii="ＭＳ 明朝" w:eastAsia="ＭＳ 明朝" w:hAnsi="ＭＳ 明朝" w:cs="ＭＳ Ｐゴシック" w:hint="eastAsia"/>
          <w:color w:val="000000"/>
          <w:sz w:val="24"/>
          <w14:ligatures w14:val="none"/>
        </w:rPr>
        <w:t>。</w:t>
      </w:r>
      <w:r w:rsidR="007B7B64">
        <w:rPr>
          <w:rFonts w:ascii="ＭＳ 明朝" w:eastAsia="ＭＳ 明朝" w:hAnsi="ＭＳ 明朝" w:cs="ＭＳ Ｐゴシック" w:hint="eastAsia"/>
          <w:color w:val="000000"/>
          <w:sz w:val="24"/>
          <w14:ligatures w14:val="none"/>
        </w:rPr>
        <w:t>思うに</w:t>
      </w:r>
      <w:r w:rsidR="0096622A">
        <w:rPr>
          <w:rFonts w:ascii="ＭＳ 明朝" w:eastAsia="ＭＳ 明朝" w:hAnsi="ＭＳ 明朝" w:cs="ＭＳ Ｐゴシック" w:hint="eastAsia"/>
          <w:color w:val="000000"/>
          <w:sz w:val="24"/>
          <w14:ligatures w14:val="none"/>
        </w:rPr>
        <w:t>私たち、何か</w:t>
      </w:r>
      <w:r w:rsidR="007C6DD5">
        <w:rPr>
          <w:rFonts w:ascii="ＭＳ 明朝" w:eastAsia="ＭＳ 明朝" w:hAnsi="ＭＳ 明朝" w:cs="ＭＳ Ｐゴシック" w:hint="eastAsia"/>
          <w:color w:val="000000"/>
          <w:sz w:val="24"/>
          <w14:ligatures w14:val="none"/>
        </w:rPr>
        <w:t>未知の領域に新しい一歩を踏み出す時があると思います。</w:t>
      </w:r>
      <w:r w:rsidR="00CC7F7A">
        <w:rPr>
          <w:rFonts w:ascii="ＭＳ 明朝" w:eastAsia="ＭＳ 明朝" w:hAnsi="ＭＳ 明朝" w:cs="ＭＳ Ｐゴシック" w:hint="eastAsia"/>
          <w:color w:val="000000"/>
          <w:sz w:val="24"/>
          <w14:ligatures w14:val="none"/>
        </w:rPr>
        <w:t>身近なことで言えば、</w:t>
      </w:r>
      <w:r w:rsidR="002A0D54">
        <w:rPr>
          <w:rFonts w:ascii="ＭＳ 明朝" w:eastAsia="ＭＳ 明朝" w:hAnsi="ＭＳ 明朝" w:cs="ＭＳ Ｐゴシック" w:hint="eastAsia"/>
          <w:color w:val="000000"/>
          <w:sz w:val="24"/>
          <w14:ligatures w14:val="none"/>
        </w:rPr>
        <w:t>体の手術を受けるとか、</w:t>
      </w:r>
      <w:r w:rsidR="00D72195">
        <w:rPr>
          <w:rFonts w:ascii="ＭＳ 明朝" w:eastAsia="ＭＳ 明朝" w:hAnsi="ＭＳ 明朝" w:cs="ＭＳ Ｐゴシック" w:hint="eastAsia"/>
          <w:color w:val="000000"/>
          <w:sz w:val="24"/>
          <w14:ligatures w14:val="none"/>
        </w:rPr>
        <w:t>どうしても</w:t>
      </w:r>
      <w:r w:rsidR="003C37A7">
        <w:rPr>
          <w:rFonts w:ascii="ＭＳ 明朝" w:eastAsia="ＭＳ 明朝" w:hAnsi="ＭＳ 明朝" w:cs="ＭＳ Ｐゴシック" w:hint="eastAsia"/>
          <w:color w:val="000000"/>
          <w:sz w:val="24"/>
          <w14:ligatures w14:val="none"/>
        </w:rPr>
        <w:t>あの人と会わなければいけないとか。</w:t>
      </w:r>
      <w:r w:rsidR="00CA41A9">
        <w:rPr>
          <w:rFonts w:ascii="ＭＳ 明朝" w:eastAsia="ＭＳ 明朝" w:hAnsi="ＭＳ 明朝" w:cs="ＭＳ Ｐゴシック" w:hint="eastAsia"/>
          <w:color w:val="000000"/>
          <w:sz w:val="24"/>
          <w14:ligatures w14:val="none"/>
        </w:rPr>
        <w:t>どのようになるか分からない不安定要素がありますが、</w:t>
      </w:r>
      <w:r w:rsidR="00950ADE">
        <w:rPr>
          <w:rFonts w:ascii="ＭＳ 明朝" w:eastAsia="ＭＳ 明朝" w:hAnsi="ＭＳ 明朝" w:cs="ＭＳ Ｐゴシック" w:hint="eastAsia"/>
          <w:color w:val="000000"/>
          <w:sz w:val="24"/>
          <w14:ligatures w14:val="none"/>
        </w:rPr>
        <w:t>私たちそれ、やると思います。</w:t>
      </w:r>
      <w:r w:rsidR="00CF574A">
        <w:rPr>
          <w:rFonts w:ascii="ＭＳ 明朝" w:eastAsia="ＭＳ 明朝" w:hAnsi="ＭＳ 明朝" w:cs="ＭＳ Ｐゴシック" w:hint="eastAsia"/>
          <w:color w:val="000000"/>
          <w:sz w:val="24"/>
          <w14:ligatures w14:val="none"/>
        </w:rPr>
        <w:t>勇気が与えられるからです。</w:t>
      </w:r>
      <w:r w:rsidR="007204DC">
        <w:rPr>
          <w:rFonts w:ascii="ＭＳ 明朝" w:eastAsia="ＭＳ 明朝" w:hAnsi="ＭＳ 明朝" w:cs="ＭＳ Ｐゴシック" w:hint="eastAsia"/>
          <w:color w:val="000000"/>
          <w:sz w:val="24"/>
          <w14:ligatures w14:val="none"/>
        </w:rPr>
        <w:t>飛び込もう</w:t>
      </w:r>
      <w:r w:rsidR="007B7B64">
        <w:rPr>
          <w:rFonts w:ascii="ＭＳ 明朝" w:eastAsia="ＭＳ 明朝" w:hAnsi="ＭＳ 明朝" w:cs="ＭＳ Ｐゴシック" w:hint="eastAsia"/>
          <w:color w:val="000000"/>
          <w:sz w:val="24"/>
          <w14:ligatures w14:val="none"/>
        </w:rPr>
        <w:t>！</w:t>
      </w:r>
      <w:r w:rsidR="007204DC">
        <w:rPr>
          <w:rFonts w:ascii="ＭＳ 明朝" w:eastAsia="ＭＳ 明朝" w:hAnsi="ＭＳ 明朝" w:cs="ＭＳ Ｐゴシック" w:hint="eastAsia"/>
          <w:color w:val="000000"/>
          <w:sz w:val="24"/>
          <w14:ligatures w14:val="none"/>
        </w:rPr>
        <w:t>って。復活の主は、現実の時間軸の中に、</w:t>
      </w:r>
      <w:r w:rsidR="0021059C">
        <w:rPr>
          <w:rFonts w:ascii="ＭＳ 明朝" w:eastAsia="ＭＳ 明朝" w:hAnsi="ＭＳ 明朝" w:cs="ＭＳ Ｐゴシック" w:hint="eastAsia"/>
          <w:color w:val="000000"/>
          <w:sz w:val="24"/>
          <w14:ligatures w14:val="none"/>
        </w:rPr>
        <w:t>先が見えないのに、</w:t>
      </w:r>
      <w:r w:rsidR="00EE55AC">
        <w:rPr>
          <w:rFonts w:ascii="ＭＳ 明朝" w:eastAsia="ＭＳ 明朝" w:hAnsi="ＭＳ 明朝" w:cs="ＭＳ Ｐゴシック" w:hint="eastAsia"/>
          <w:color w:val="000000"/>
          <w:sz w:val="24"/>
          <w14:ligatures w14:val="none"/>
        </w:rPr>
        <w:t>未来を委ねて良いと思える</w:t>
      </w:r>
      <w:r w:rsidR="00E96BED" w:rsidRPr="00E96BED">
        <w:rPr>
          <w:rFonts w:ascii="ＭＳ Ｐゴシック" w:eastAsia="ＭＳ Ｐゴシック" w:hAnsi="ＭＳ Ｐゴシック" w:cs="ＭＳ Ｐゴシック" w:hint="eastAsia"/>
          <w:color w:val="000000"/>
          <w:sz w:val="24"/>
          <w14:ligatures w14:val="none"/>
        </w:rPr>
        <w:t>大胆な心</w:t>
      </w:r>
      <w:r w:rsidR="00756233">
        <w:rPr>
          <w:rFonts w:ascii="ＭＳ 明朝" w:eastAsia="ＭＳ 明朝" w:hAnsi="ＭＳ 明朝" w:cs="ＭＳ Ｐゴシック" w:hint="eastAsia"/>
          <w:color w:val="000000"/>
          <w:sz w:val="24"/>
          <w14:ligatures w14:val="none"/>
        </w:rPr>
        <w:t>を与えてくれているのではないかと思います。</w:t>
      </w:r>
      <w:r w:rsidR="0010262F">
        <w:rPr>
          <w:rFonts w:ascii="ＭＳ 明朝" w:eastAsia="ＭＳ 明朝" w:hAnsi="ＭＳ 明朝" w:cs="ＭＳ Ｐゴシック" w:hint="eastAsia"/>
          <w:color w:val="000000"/>
          <w:sz w:val="24"/>
          <w14:ligatures w14:val="none"/>
        </w:rPr>
        <w:t>イエス様が死んで復活して下さったおかげで、</w:t>
      </w:r>
      <w:r w:rsidR="001E259D">
        <w:rPr>
          <w:rFonts w:ascii="ＭＳ 明朝" w:eastAsia="ＭＳ 明朝" w:hAnsi="ＭＳ 明朝" w:cs="ＭＳ Ｐゴシック" w:hint="eastAsia"/>
          <w:color w:val="000000"/>
          <w:sz w:val="24"/>
          <w14:ligatures w14:val="none"/>
        </w:rPr>
        <w:t>私たちの罪と死の問題はもう</w:t>
      </w:r>
      <w:r w:rsidR="005840DE">
        <w:rPr>
          <w:rFonts w:ascii="ＭＳ 明朝" w:eastAsia="ＭＳ 明朝" w:hAnsi="ＭＳ 明朝" w:cs="ＭＳ Ｐゴシック" w:hint="eastAsia"/>
          <w:color w:val="000000"/>
          <w:sz w:val="24"/>
          <w14:ligatures w14:val="none"/>
        </w:rPr>
        <w:t>解決済みです。</w:t>
      </w:r>
      <w:r w:rsidR="00CA3877">
        <w:rPr>
          <w:rFonts w:ascii="ＭＳ 明朝" w:eastAsia="ＭＳ 明朝" w:hAnsi="ＭＳ 明朝" w:cs="ＭＳ Ｐゴシック" w:hint="eastAsia"/>
          <w:color w:val="000000"/>
          <w:sz w:val="24"/>
          <w14:ligatures w14:val="none"/>
        </w:rPr>
        <w:t>もう</w:t>
      </w:r>
      <w:r w:rsidR="00627E18">
        <w:rPr>
          <w:rFonts w:ascii="ＭＳ 明朝" w:eastAsia="ＭＳ 明朝" w:hAnsi="ＭＳ 明朝" w:cs="ＭＳ Ｐゴシック" w:hint="eastAsia"/>
          <w:color w:val="000000"/>
          <w:sz w:val="24"/>
          <w14:ligatures w14:val="none"/>
        </w:rPr>
        <w:t>死後のことを</w:t>
      </w:r>
      <w:r w:rsidR="00091723">
        <w:rPr>
          <w:rFonts w:ascii="ＭＳ 明朝" w:eastAsia="ＭＳ 明朝" w:hAnsi="ＭＳ 明朝" w:cs="ＭＳ Ｐゴシック" w:hint="eastAsia"/>
          <w:color w:val="000000"/>
          <w:sz w:val="24"/>
          <w14:ligatures w14:val="none"/>
        </w:rPr>
        <w:t>怖れ</w:t>
      </w:r>
      <w:r w:rsidR="00CA3877">
        <w:rPr>
          <w:rFonts w:ascii="ＭＳ 明朝" w:eastAsia="ＭＳ 明朝" w:hAnsi="ＭＳ 明朝" w:cs="ＭＳ Ｐゴシック" w:hint="eastAsia"/>
          <w:color w:val="000000"/>
          <w:sz w:val="24"/>
          <w14:ligatures w14:val="none"/>
        </w:rPr>
        <w:t>なくて良いのです</w:t>
      </w:r>
      <w:r w:rsidR="005840DE">
        <w:rPr>
          <w:rFonts w:ascii="ＭＳ 明朝" w:eastAsia="ＭＳ 明朝" w:hAnsi="ＭＳ 明朝" w:cs="ＭＳ Ｐゴシック" w:hint="eastAsia"/>
          <w:color w:val="000000"/>
          <w:sz w:val="24"/>
          <w14:ligatures w14:val="none"/>
        </w:rPr>
        <w:t>。</w:t>
      </w:r>
    </w:p>
    <w:p w14:paraId="325459AB" w14:textId="30CA27AB" w:rsidR="007F6885" w:rsidRDefault="00007E01" w:rsidP="00007E01">
      <w:pPr>
        <w:ind w:firstLineChars="100" w:firstLine="240"/>
        <w:jc w:val="both"/>
        <w:rPr>
          <w:rFonts w:ascii="ＭＳ 明朝" w:eastAsia="ＭＳ 明朝" w:hAnsi="ＭＳ 明朝" w:cs="ＭＳ Ｐゴシック"/>
          <w:color w:val="000000"/>
          <w:sz w:val="24"/>
          <w14:ligatures w14:val="none"/>
        </w:rPr>
      </w:pPr>
      <w:r w:rsidRPr="00007E01">
        <w:rPr>
          <w:rFonts w:ascii="ＭＳ 明朝" w:eastAsia="ＭＳ 明朝" w:hAnsi="ＭＳ 明朝" w:cs="ＭＳ Ｐゴシック" w:hint="eastAsia"/>
          <w:color w:val="000000"/>
          <w:sz w:val="24"/>
          <w14:ligatures w14:val="none"/>
        </w:rPr>
        <w:t>イエス様は十字架にかかられる前</w:t>
      </w:r>
      <w:r w:rsidR="0058554C">
        <w:rPr>
          <w:rFonts w:ascii="ＭＳ 明朝" w:eastAsia="ＭＳ 明朝" w:hAnsi="ＭＳ 明朝" w:cs="ＭＳ Ｐゴシック" w:hint="eastAsia"/>
          <w:color w:val="000000"/>
          <w:sz w:val="24"/>
          <w14:ligatures w14:val="none"/>
        </w:rPr>
        <w:t>におっしゃって下さいました。</w:t>
      </w:r>
      <w:r w:rsidRPr="00B83F7F">
        <w:rPr>
          <w:rFonts w:ascii="ＭＳ Ｐゴシック" w:eastAsia="ＭＳ Ｐゴシック" w:hAnsi="ＭＳ Ｐゴシック" w:cs="ＭＳ Ｐゴシック" w:hint="eastAsia"/>
          <w:color w:val="000000"/>
          <w:sz w:val="24"/>
          <w14:ligatures w14:val="none"/>
        </w:rPr>
        <w:t>「あなたがたには世で苦難がある。しかし勇気を出しなさい</w:t>
      </w:r>
      <w:r w:rsidR="0058554C" w:rsidRPr="00B83F7F">
        <w:rPr>
          <w:rFonts w:ascii="ＭＳ Ｐゴシック" w:eastAsia="ＭＳ Ｐゴシック" w:hAnsi="ＭＳ Ｐゴシック" w:cs="ＭＳ Ｐゴシック" w:hint="eastAsia"/>
          <w:color w:val="000000"/>
          <w:sz w:val="24"/>
          <w14:ligatures w14:val="none"/>
        </w:rPr>
        <w:t>。</w:t>
      </w:r>
      <w:bookmarkStart w:id="16" w:name="_Hlk196621967"/>
      <w:r w:rsidR="0058554C" w:rsidRPr="00B83F7F">
        <w:rPr>
          <w:rFonts w:ascii="ＭＳ Ｐゴシック" w:eastAsia="ＭＳ Ｐゴシック" w:hAnsi="ＭＳ Ｐゴシック" w:cs="ＭＳ Ｐゴシック" w:hint="eastAsia"/>
          <w:color w:val="000000"/>
          <w:sz w:val="24"/>
          <w14:ligatures w14:val="none"/>
        </w:rPr>
        <w:t>わたしは既に世に勝っている」</w:t>
      </w:r>
      <w:bookmarkEnd w:id="16"/>
      <w:r w:rsidRPr="00B83F7F">
        <w:rPr>
          <w:rFonts w:ascii="ＭＳ Ｐゴシック" w:eastAsia="ＭＳ Ｐゴシック" w:hAnsi="ＭＳ Ｐゴシック" w:cs="ＭＳ Ｐゴシック" w:hint="eastAsia"/>
          <w:color w:val="000000"/>
          <w:sz w:val="24"/>
          <w14:ligatures w14:val="none"/>
        </w:rPr>
        <w:t>（ヨハネ16:33）。</w:t>
      </w:r>
      <w:r w:rsidR="00B83F7F" w:rsidRPr="00B83F7F">
        <w:rPr>
          <w:rFonts w:ascii="ＭＳ 明朝" w:eastAsia="ＭＳ 明朝" w:hAnsi="ＭＳ 明朝" w:cs="ＭＳ Ｐゴシック" w:hint="eastAsia"/>
          <w:color w:val="000000"/>
          <w:sz w:val="24"/>
          <w14:ligatures w14:val="none"/>
        </w:rPr>
        <w:t>この言葉は、</w:t>
      </w:r>
      <w:r w:rsidR="006B1C1F">
        <w:rPr>
          <w:rFonts w:ascii="ＭＳ 明朝" w:eastAsia="ＭＳ 明朝" w:hAnsi="ＭＳ 明朝" w:cs="ＭＳ Ｐゴシック" w:hint="eastAsia"/>
          <w:color w:val="000000"/>
          <w:sz w:val="24"/>
          <w14:ligatures w14:val="none"/>
        </w:rPr>
        <w:t>サリバン先生の言葉を借りれば正に光です！</w:t>
      </w:r>
      <w:r w:rsidR="00725746">
        <w:rPr>
          <w:rFonts w:ascii="ＭＳ 明朝" w:eastAsia="ＭＳ 明朝" w:hAnsi="ＭＳ 明朝" w:cs="ＭＳ Ｐゴシック" w:hint="eastAsia"/>
          <w:color w:val="000000"/>
          <w:sz w:val="24"/>
          <w14:ligatures w14:val="none"/>
        </w:rPr>
        <w:t>こんなオロオロしている</w:t>
      </w:r>
      <w:r w:rsidR="00F83E95">
        <w:rPr>
          <w:rFonts w:ascii="ＭＳ 明朝" w:eastAsia="ＭＳ 明朝" w:hAnsi="ＭＳ 明朝" w:cs="ＭＳ Ｐゴシック" w:hint="eastAsia"/>
          <w:color w:val="000000"/>
          <w:sz w:val="24"/>
          <w14:ligatures w14:val="none"/>
        </w:rPr>
        <w:t>私</w:t>
      </w:r>
      <w:r w:rsidR="00725746">
        <w:rPr>
          <w:rFonts w:ascii="ＭＳ 明朝" w:eastAsia="ＭＳ 明朝" w:hAnsi="ＭＳ 明朝" w:cs="ＭＳ Ｐゴシック" w:hint="eastAsia"/>
          <w:color w:val="000000"/>
          <w:sz w:val="24"/>
          <w14:ligatures w14:val="none"/>
        </w:rPr>
        <w:t>にも、天からの温かい光で</w:t>
      </w:r>
      <w:r w:rsidR="00CB788A">
        <w:rPr>
          <w:rFonts w:ascii="ＭＳ 明朝" w:eastAsia="ＭＳ 明朝" w:hAnsi="ＭＳ 明朝" w:cs="ＭＳ Ｐゴシック" w:hint="eastAsia"/>
          <w:color w:val="000000"/>
          <w:sz w:val="24"/>
          <w14:ligatures w14:val="none"/>
        </w:rPr>
        <w:t>、</w:t>
      </w:r>
      <w:r w:rsidR="00286A68">
        <w:rPr>
          <w:rFonts w:ascii="ＭＳ 明朝" w:eastAsia="ＭＳ 明朝" w:hAnsi="ＭＳ 明朝" w:cs="ＭＳ Ｐゴシック" w:hint="eastAsia"/>
          <w:color w:val="000000"/>
          <w:sz w:val="24"/>
          <w14:ligatures w14:val="none"/>
        </w:rPr>
        <w:t>わたしイエス</w:t>
      </w:r>
      <w:r w:rsidR="00A76771">
        <w:rPr>
          <w:rFonts w:ascii="ＭＳ 明朝" w:eastAsia="ＭＳ 明朝" w:hAnsi="ＭＳ 明朝" w:cs="ＭＳ Ｐゴシック" w:hint="eastAsia"/>
          <w:color w:val="000000"/>
          <w:sz w:val="24"/>
          <w14:ligatures w14:val="none"/>
        </w:rPr>
        <w:t>が見ているから</w:t>
      </w:r>
      <w:r w:rsidR="00CB788A">
        <w:rPr>
          <w:rFonts w:ascii="ＭＳ 明朝" w:eastAsia="ＭＳ 明朝" w:hAnsi="ＭＳ 明朝" w:cs="ＭＳ Ｐゴシック" w:hint="eastAsia"/>
          <w:color w:val="000000"/>
          <w:sz w:val="24"/>
          <w14:ligatures w14:val="none"/>
        </w:rPr>
        <w:t>一歩一歩</w:t>
      </w:r>
      <w:r w:rsidR="00A76771">
        <w:rPr>
          <w:rFonts w:ascii="ＭＳ 明朝" w:eastAsia="ＭＳ 明朝" w:hAnsi="ＭＳ 明朝" w:cs="ＭＳ Ｐゴシック" w:hint="eastAsia"/>
          <w:color w:val="000000"/>
          <w:sz w:val="24"/>
          <w14:ligatures w14:val="none"/>
        </w:rPr>
        <w:t>歩き続けよとエールを送ってくれているように思えるんです。</w:t>
      </w:r>
      <w:r w:rsidRPr="00007E01">
        <w:rPr>
          <w:rFonts w:ascii="ＭＳ 明朝" w:eastAsia="ＭＳ 明朝" w:hAnsi="ＭＳ 明朝" w:cs="ＭＳ Ｐゴシック" w:hint="eastAsia"/>
          <w:color w:val="000000"/>
          <w:sz w:val="24"/>
          <w14:ligatures w14:val="none"/>
        </w:rPr>
        <w:t>だから</w:t>
      </w:r>
      <w:r w:rsidR="00A76771">
        <w:rPr>
          <w:rFonts w:ascii="ＭＳ 明朝" w:eastAsia="ＭＳ 明朝" w:hAnsi="ＭＳ 明朝" w:cs="ＭＳ Ｐゴシック" w:hint="eastAsia"/>
          <w:color w:val="000000"/>
          <w:sz w:val="24"/>
          <w14:ligatures w14:val="none"/>
        </w:rPr>
        <w:t>私たち、</w:t>
      </w:r>
      <w:r w:rsidRPr="00007E01">
        <w:rPr>
          <w:rFonts w:ascii="ＭＳ 明朝" w:eastAsia="ＭＳ 明朝" w:hAnsi="ＭＳ 明朝" w:cs="ＭＳ Ｐゴシック" w:hint="eastAsia"/>
          <w:color w:val="000000"/>
          <w:sz w:val="24"/>
          <w14:ligatures w14:val="none"/>
        </w:rPr>
        <w:t>安心して人生の日を重ねて行きたい</w:t>
      </w:r>
      <w:r w:rsidR="00CB74B5">
        <w:rPr>
          <w:rFonts w:ascii="ＭＳ 明朝" w:eastAsia="ＭＳ 明朝" w:hAnsi="ＭＳ 明朝" w:cs="ＭＳ Ｐゴシック" w:hint="eastAsia"/>
          <w:color w:val="000000"/>
          <w:sz w:val="24"/>
          <w14:ligatures w14:val="none"/>
        </w:rPr>
        <w:t>と思います。</w:t>
      </w:r>
      <w:r w:rsidR="00751AC3">
        <w:rPr>
          <w:rFonts w:ascii="ＭＳ 明朝" w:eastAsia="ＭＳ 明朝" w:hAnsi="ＭＳ 明朝" w:cs="ＭＳ Ｐゴシック" w:hint="eastAsia"/>
          <w:color w:val="000000"/>
          <w:sz w:val="24"/>
          <w14:ligatures w14:val="none"/>
        </w:rPr>
        <w:t>私たちは皆あの弟子たちの</w:t>
      </w:r>
      <w:r w:rsidR="00010953">
        <w:rPr>
          <w:rFonts w:ascii="ＭＳ 明朝" w:eastAsia="ＭＳ 明朝" w:hAnsi="ＭＳ 明朝" w:cs="ＭＳ Ｐゴシック" w:hint="eastAsia"/>
          <w:color w:val="000000"/>
          <w:sz w:val="24"/>
          <w14:ligatures w14:val="none"/>
        </w:rPr>
        <w:t>よう</w:t>
      </w:r>
      <w:r w:rsidR="00751AC3">
        <w:rPr>
          <w:rFonts w:ascii="ＭＳ 明朝" w:eastAsia="ＭＳ 明朝" w:hAnsi="ＭＳ 明朝" w:cs="ＭＳ Ｐゴシック" w:hint="eastAsia"/>
          <w:color w:val="000000"/>
          <w:sz w:val="24"/>
          <w14:ligatures w14:val="none"/>
        </w:rPr>
        <w:t>にダメ人間かもしれませんけれど、</w:t>
      </w:r>
      <w:r w:rsidR="00765A05">
        <w:rPr>
          <w:rFonts w:ascii="ＭＳ 明朝" w:eastAsia="ＭＳ 明朝" w:hAnsi="ＭＳ 明朝" w:cs="ＭＳ Ｐゴシック" w:hint="eastAsia"/>
          <w:color w:val="000000"/>
          <w:sz w:val="24"/>
          <w14:ligatures w14:val="none"/>
        </w:rPr>
        <w:t>主は</w:t>
      </w:r>
      <w:r w:rsidR="00010953">
        <w:rPr>
          <w:rFonts w:ascii="ＭＳ 明朝" w:eastAsia="ＭＳ 明朝" w:hAnsi="ＭＳ 明朝" w:cs="ＭＳ Ｐゴシック" w:hint="eastAsia"/>
          <w:color w:val="000000"/>
          <w:sz w:val="24"/>
          <w14:ligatures w14:val="none"/>
        </w:rPr>
        <w:t>その私たちを</w:t>
      </w:r>
      <w:r w:rsidR="00100A97">
        <w:rPr>
          <w:rFonts w:ascii="ＭＳ 明朝" w:eastAsia="ＭＳ 明朝" w:hAnsi="ＭＳ 明朝" w:cs="ＭＳ Ｐゴシック" w:hint="eastAsia"/>
          <w:color w:val="000000"/>
          <w:sz w:val="24"/>
          <w14:ligatures w14:val="none"/>
        </w:rPr>
        <w:t>しっかり捕え、</w:t>
      </w:r>
      <w:r w:rsidR="00010953">
        <w:rPr>
          <w:rFonts w:ascii="ＭＳ 明朝" w:eastAsia="ＭＳ 明朝" w:hAnsi="ＭＳ 明朝" w:cs="ＭＳ Ｐゴシック" w:hint="eastAsia"/>
          <w:color w:val="000000"/>
          <w:sz w:val="24"/>
          <w14:ligatures w14:val="none"/>
        </w:rPr>
        <w:t>遣わされるのです。</w:t>
      </w:r>
      <w:r w:rsidRPr="00007E01">
        <w:rPr>
          <w:rFonts w:ascii="ＭＳ 明朝" w:eastAsia="ＭＳ 明朝" w:hAnsi="ＭＳ 明朝" w:cs="ＭＳ Ｐゴシック" w:hint="eastAsia"/>
          <w:color w:val="000000"/>
          <w:sz w:val="24"/>
          <w14:ligatures w14:val="none"/>
        </w:rPr>
        <w:t>私たちの</w:t>
      </w:r>
      <w:r w:rsidR="006F6F08">
        <w:rPr>
          <w:rFonts w:ascii="ＭＳ 明朝" w:eastAsia="ＭＳ 明朝" w:hAnsi="ＭＳ 明朝" w:cs="ＭＳ Ｐゴシック" w:hint="eastAsia"/>
          <w:color w:val="000000"/>
          <w:sz w:val="24"/>
          <w14:ligatures w14:val="none"/>
        </w:rPr>
        <w:t>教会</w:t>
      </w:r>
      <w:r w:rsidR="00CE7B1C">
        <w:rPr>
          <w:rFonts w:ascii="ＭＳ 明朝" w:eastAsia="ＭＳ 明朝" w:hAnsi="ＭＳ 明朝" w:cs="ＭＳ Ｐゴシック" w:hint="eastAsia"/>
          <w:color w:val="000000"/>
          <w:sz w:val="24"/>
          <w14:ligatures w14:val="none"/>
        </w:rPr>
        <w:t>も</w:t>
      </w:r>
      <w:r w:rsidR="00506CD2">
        <w:rPr>
          <w:rFonts w:ascii="ＭＳ 明朝" w:eastAsia="ＭＳ 明朝" w:hAnsi="ＭＳ 明朝" w:cs="ＭＳ Ｐゴシック" w:hint="eastAsia"/>
          <w:color w:val="000000"/>
          <w:sz w:val="24"/>
          <w14:ligatures w14:val="none"/>
        </w:rPr>
        <w:t>、</w:t>
      </w:r>
      <w:r w:rsidR="00141F37">
        <w:rPr>
          <w:rFonts w:ascii="ＭＳ 明朝" w:eastAsia="ＭＳ 明朝" w:hAnsi="ＭＳ 明朝" w:cs="ＭＳ Ｐゴシック" w:hint="eastAsia"/>
          <w:color w:val="000000"/>
          <w:sz w:val="24"/>
          <w14:ligatures w14:val="none"/>
        </w:rPr>
        <w:t>先に召された者</w:t>
      </w:r>
      <w:r w:rsidR="00ED1412">
        <w:rPr>
          <w:rFonts w:ascii="ＭＳ 明朝" w:eastAsia="ＭＳ 明朝" w:hAnsi="ＭＳ 明朝" w:cs="ＭＳ Ｐゴシック" w:hint="eastAsia"/>
          <w:color w:val="000000"/>
          <w:sz w:val="24"/>
          <w14:ligatures w14:val="none"/>
        </w:rPr>
        <w:t>が</w:t>
      </w:r>
      <w:r w:rsidR="00D42CB7">
        <w:rPr>
          <w:rFonts w:ascii="ＭＳ 明朝" w:eastAsia="ＭＳ 明朝" w:hAnsi="ＭＳ 明朝" w:cs="ＭＳ Ｐゴシック" w:hint="eastAsia"/>
          <w:color w:val="000000"/>
          <w:sz w:val="24"/>
          <w14:ligatures w14:val="none"/>
        </w:rPr>
        <w:t>新しい世界の時間軸の中で</w:t>
      </w:r>
      <w:r w:rsidR="00C20005">
        <w:rPr>
          <w:rFonts w:ascii="ＭＳ 明朝" w:eastAsia="ＭＳ 明朝" w:hAnsi="ＭＳ 明朝" w:cs="ＭＳ Ｐゴシック" w:hint="eastAsia"/>
          <w:color w:val="000000"/>
          <w:sz w:val="24"/>
          <w14:ligatures w14:val="none"/>
        </w:rPr>
        <w:t>主と共に</w:t>
      </w:r>
      <w:r w:rsidR="00D42CB7">
        <w:rPr>
          <w:rFonts w:ascii="ＭＳ 明朝" w:eastAsia="ＭＳ 明朝" w:hAnsi="ＭＳ 明朝" w:cs="ＭＳ Ｐゴシック" w:hint="eastAsia"/>
          <w:color w:val="000000"/>
          <w:sz w:val="24"/>
          <w14:ligatures w14:val="none"/>
        </w:rPr>
        <w:t>生きて</w:t>
      </w:r>
      <w:r w:rsidR="00C20005">
        <w:rPr>
          <w:rFonts w:ascii="ＭＳ 明朝" w:eastAsia="ＭＳ 明朝" w:hAnsi="ＭＳ 明朝" w:cs="ＭＳ Ｐゴシック" w:hint="eastAsia"/>
          <w:color w:val="000000"/>
          <w:sz w:val="24"/>
          <w14:ligatures w14:val="none"/>
        </w:rPr>
        <w:t>私たちを励まし、</w:t>
      </w:r>
      <w:r w:rsidR="00AB694F">
        <w:rPr>
          <w:rFonts w:ascii="ＭＳ 明朝" w:eastAsia="ＭＳ 明朝" w:hAnsi="ＭＳ 明朝" w:cs="ＭＳ Ｐゴシック" w:hint="eastAsia"/>
          <w:color w:val="000000"/>
          <w:sz w:val="24"/>
          <w14:ligatures w14:val="none"/>
        </w:rPr>
        <w:t>私たちもまた</w:t>
      </w:r>
      <w:r w:rsidR="00FE65C8">
        <w:rPr>
          <w:rFonts w:ascii="ＭＳ 明朝" w:eastAsia="ＭＳ 明朝" w:hAnsi="ＭＳ 明朝" w:cs="ＭＳ Ｐゴシック" w:hint="eastAsia"/>
          <w:color w:val="000000"/>
          <w:sz w:val="24"/>
          <w14:ligatures w14:val="none"/>
        </w:rPr>
        <w:t>、</w:t>
      </w:r>
      <w:r w:rsidR="00311C74">
        <w:rPr>
          <w:rFonts w:ascii="ＭＳ 明朝" w:eastAsia="ＭＳ 明朝" w:hAnsi="ＭＳ 明朝" w:cs="ＭＳ Ｐゴシック" w:hint="eastAsia"/>
          <w:color w:val="000000"/>
          <w:sz w:val="24"/>
          <w14:ligatures w14:val="none"/>
        </w:rPr>
        <w:t>弟子たちが</w:t>
      </w:r>
      <w:r w:rsidR="00FE65C8">
        <w:rPr>
          <w:rFonts w:ascii="ＭＳ 明朝" w:eastAsia="ＭＳ 明朝" w:hAnsi="ＭＳ 明朝" w:cs="ＭＳ Ｐゴシック" w:hint="eastAsia"/>
          <w:color w:val="000000"/>
          <w:sz w:val="24"/>
          <w14:ligatures w14:val="none"/>
        </w:rPr>
        <w:t>力を得たように、</w:t>
      </w:r>
      <w:r w:rsidR="006A0F19">
        <w:rPr>
          <w:rFonts w:ascii="ＭＳ 明朝" w:eastAsia="ＭＳ 明朝" w:hAnsi="ＭＳ 明朝" w:cs="ＭＳ Ｐゴシック" w:hint="eastAsia"/>
          <w:color w:val="000000"/>
          <w:sz w:val="24"/>
          <w14:ligatures w14:val="none"/>
        </w:rPr>
        <w:t>与えられた</w:t>
      </w:r>
      <w:r w:rsidR="00C049FA">
        <w:rPr>
          <w:rFonts w:ascii="ＭＳ 明朝" w:eastAsia="ＭＳ 明朝" w:hAnsi="ＭＳ 明朝" w:cs="ＭＳ Ｐゴシック" w:hint="eastAsia"/>
          <w:color w:val="000000"/>
          <w:sz w:val="24"/>
          <w14:ligatures w14:val="none"/>
        </w:rPr>
        <w:t>道を進んで行きたいと思います。</w:t>
      </w:r>
      <w:r w:rsidR="007D14E8">
        <w:rPr>
          <w:rFonts w:ascii="ＭＳ 明朝" w:eastAsia="ＭＳ 明朝" w:hAnsi="ＭＳ 明朝" w:cs="ＭＳ Ｐゴシック" w:hint="eastAsia"/>
          <w:color w:val="000000"/>
          <w:sz w:val="24"/>
          <w14:ligatures w14:val="none"/>
        </w:rPr>
        <w:t>新しい時間軸の中で</w:t>
      </w:r>
      <w:r w:rsidR="006F6F08">
        <w:rPr>
          <w:rFonts w:ascii="ＭＳ 明朝" w:eastAsia="ＭＳ 明朝" w:hAnsi="ＭＳ 明朝" w:cs="ＭＳ Ｐゴシック" w:hint="eastAsia"/>
          <w:color w:val="000000"/>
          <w:sz w:val="24"/>
          <w14:ligatures w14:val="none"/>
        </w:rPr>
        <w:t>！</w:t>
      </w:r>
      <w:r w:rsidR="002A54C0">
        <w:rPr>
          <w:rFonts w:ascii="ＭＳ 明朝" w:eastAsia="ＭＳ 明朝" w:hAnsi="ＭＳ 明朝" w:cs="ＭＳ Ｐゴシック" w:hint="eastAsia"/>
          <w:color w:val="000000"/>
          <w:sz w:val="24"/>
          <w14:ligatures w14:val="none"/>
        </w:rPr>
        <w:t>お祈り致しましょう。</w:t>
      </w:r>
    </w:p>
    <w:p w14:paraId="79E3EF9B" w14:textId="77777777" w:rsidR="00100A97" w:rsidRDefault="00100A97" w:rsidP="00007E01">
      <w:pPr>
        <w:ind w:firstLineChars="100" w:firstLine="240"/>
        <w:jc w:val="both"/>
        <w:rPr>
          <w:rFonts w:ascii="ＭＳ 明朝" w:eastAsia="ＭＳ 明朝" w:hAnsi="ＭＳ 明朝" w:cs="ＭＳ Ｐゴシック"/>
          <w:color w:val="000000"/>
          <w:sz w:val="24"/>
          <w14:ligatures w14:val="none"/>
        </w:rPr>
      </w:pPr>
    </w:p>
    <w:p w14:paraId="54D6DA2C" w14:textId="1B795FEA" w:rsidR="00050E69" w:rsidRPr="00091515" w:rsidRDefault="000F48F8" w:rsidP="009B579E">
      <w:pPr>
        <w:ind w:firstLineChars="100" w:firstLine="240"/>
        <w:jc w:val="both"/>
      </w:pPr>
      <w:r>
        <w:rPr>
          <w:rFonts w:ascii="ＭＳ 明朝" w:eastAsia="ＭＳ 明朝" w:hAnsi="ＭＳ 明朝" w:cs="ＭＳ Ｐゴシック" w:hint="eastAsia"/>
          <w:color w:val="000000"/>
          <w:sz w:val="24"/>
          <w14:ligatures w14:val="none"/>
        </w:rPr>
        <w:t>愛する主よ</w:t>
      </w:r>
      <w:r w:rsidR="00100A97">
        <w:rPr>
          <w:rFonts w:ascii="ＭＳ 明朝" w:eastAsia="ＭＳ 明朝" w:hAnsi="ＭＳ 明朝" w:cs="ＭＳ Ｐゴシック" w:hint="eastAsia"/>
          <w:color w:val="000000"/>
          <w:sz w:val="24"/>
          <w14:ligatures w14:val="none"/>
        </w:rPr>
        <w:t>、</w:t>
      </w:r>
      <w:r w:rsidR="005C3A50">
        <w:rPr>
          <w:rFonts w:ascii="ＭＳ 明朝" w:eastAsia="ＭＳ 明朝" w:hAnsi="ＭＳ 明朝" w:cs="ＭＳ Ｐゴシック" w:hint="eastAsia"/>
          <w:color w:val="000000"/>
          <w:sz w:val="24"/>
          <w14:ligatures w14:val="none"/>
        </w:rPr>
        <w:t>復活の命は、かの日に与えられるということもそうですが、イエス様によってもう既に始まっていることを</w:t>
      </w:r>
      <w:r>
        <w:rPr>
          <w:rFonts w:ascii="ＭＳ 明朝" w:eastAsia="ＭＳ 明朝" w:hAnsi="ＭＳ 明朝" w:cs="ＭＳ Ｐゴシック" w:hint="eastAsia"/>
          <w:color w:val="000000"/>
          <w:sz w:val="24"/>
          <w14:ligatures w14:val="none"/>
        </w:rPr>
        <w:t>信じ</w:t>
      </w:r>
      <w:r w:rsidR="005C3A50">
        <w:rPr>
          <w:rFonts w:ascii="ＭＳ 明朝" w:eastAsia="ＭＳ 明朝" w:hAnsi="ＭＳ 明朝" w:cs="ＭＳ Ｐゴシック" w:hint="eastAsia"/>
          <w:color w:val="000000"/>
          <w:sz w:val="24"/>
          <w14:ligatures w14:val="none"/>
        </w:rPr>
        <w:t>、感謝致します。</w:t>
      </w:r>
      <w:r w:rsidR="000D19DC">
        <w:rPr>
          <w:rFonts w:ascii="ＭＳ 明朝" w:eastAsia="ＭＳ 明朝" w:hAnsi="ＭＳ 明朝" w:cs="ＭＳ Ｐゴシック" w:hint="eastAsia"/>
          <w:color w:val="000000"/>
          <w:sz w:val="24"/>
          <w14:ligatures w14:val="none"/>
        </w:rPr>
        <w:t>この世では苦難や悩みは尽きませんが、復活の主が</w:t>
      </w:r>
      <w:r w:rsidR="00B84FBA">
        <w:rPr>
          <w:rFonts w:ascii="ＭＳ 明朝" w:eastAsia="ＭＳ 明朝" w:hAnsi="ＭＳ 明朝" w:cs="ＭＳ Ｐゴシック" w:hint="eastAsia"/>
          <w:color w:val="000000"/>
          <w:sz w:val="24"/>
          <w14:ligatures w14:val="none"/>
        </w:rPr>
        <w:t>言葉をかけ、そして離れず</w:t>
      </w:r>
      <w:r w:rsidR="00D42641">
        <w:rPr>
          <w:rFonts w:ascii="ＭＳ 明朝" w:eastAsia="ＭＳ 明朝" w:hAnsi="ＭＳ 明朝" w:cs="ＭＳ Ｐゴシック" w:hint="eastAsia"/>
          <w:color w:val="000000"/>
          <w:sz w:val="24"/>
          <w14:ligatures w14:val="none"/>
        </w:rPr>
        <w:t>にい</w:t>
      </w:r>
      <w:r w:rsidR="00B84FBA">
        <w:rPr>
          <w:rFonts w:ascii="ＭＳ 明朝" w:eastAsia="ＭＳ 明朝" w:hAnsi="ＭＳ 明朝" w:cs="ＭＳ Ｐゴシック" w:hint="eastAsia"/>
          <w:color w:val="000000"/>
          <w:sz w:val="24"/>
          <w14:ligatures w14:val="none"/>
        </w:rPr>
        <w:t>てくれる事実を</w:t>
      </w:r>
      <w:r w:rsidR="009B579E">
        <w:rPr>
          <w:rFonts w:ascii="ＭＳ 明朝" w:eastAsia="ＭＳ 明朝" w:hAnsi="ＭＳ 明朝" w:cs="ＭＳ Ｐゴシック" w:hint="eastAsia"/>
          <w:color w:val="000000"/>
          <w:sz w:val="24"/>
          <w14:ligatures w14:val="none"/>
        </w:rPr>
        <w:t>忘れることがありませんように</w:t>
      </w:r>
      <w:r w:rsidR="00D42641">
        <w:rPr>
          <w:rFonts w:ascii="ＭＳ 明朝" w:eastAsia="ＭＳ 明朝" w:hAnsi="ＭＳ 明朝" w:cs="ＭＳ Ｐゴシック" w:hint="eastAsia"/>
          <w:color w:val="000000"/>
          <w:sz w:val="24"/>
          <w14:ligatures w14:val="none"/>
        </w:rPr>
        <w:t>。</w:t>
      </w:r>
      <w:r w:rsidR="00B95692">
        <w:rPr>
          <w:rFonts w:ascii="ＭＳ 明朝" w:eastAsia="ＭＳ 明朝" w:hAnsi="ＭＳ 明朝" w:cs="ＭＳ Ｐゴシック" w:hint="eastAsia"/>
          <w:color w:val="000000"/>
          <w:sz w:val="24"/>
          <w14:ligatures w14:val="none"/>
        </w:rPr>
        <w:t>主イエス・キリストの御名によって祈ります。アーメン。</w:t>
      </w:r>
    </w:p>
    <w:sectPr w:rsidR="00050E69" w:rsidRPr="00091515">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3F9D24" w14:textId="77777777" w:rsidR="004B4573" w:rsidRDefault="004B4573" w:rsidP="00EC5390">
      <w:r>
        <w:separator/>
      </w:r>
    </w:p>
  </w:endnote>
  <w:endnote w:type="continuationSeparator" w:id="0">
    <w:p w14:paraId="417473C5" w14:textId="77777777" w:rsidR="004B4573" w:rsidRDefault="004B4573" w:rsidP="00EC5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2619073"/>
      <w:docPartObj>
        <w:docPartGallery w:val="Page Numbers (Bottom of Page)"/>
        <w:docPartUnique/>
      </w:docPartObj>
    </w:sdtPr>
    <w:sdtEndPr/>
    <w:sdtContent>
      <w:sdt>
        <w:sdtPr>
          <w:id w:val="1728636285"/>
          <w:docPartObj>
            <w:docPartGallery w:val="Page Numbers (Top of Page)"/>
            <w:docPartUnique/>
          </w:docPartObj>
        </w:sdtPr>
        <w:sdtEndPr/>
        <w:sdtContent>
          <w:p w14:paraId="11FCCD8B" w14:textId="25D5C6EA" w:rsidR="00EC5390" w:rsidRDefault="00EC5390">
            <w:pPr>
              <w:pStyle w:val="ac"/>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1EAAF2D3" w14:textId="77777777" w:rsidR="00EC5390" w:rsidRDefault="00EC5390">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8A41E" w14:textId="77777777" w:rsidR="004B4573" w:rsidRDefault="004B4573" w:rsidP="00EC5390">
      <w:r>
        <w:separator/>
      </w:r>
    </w:p>
  </w:footnote>
  <w:footnote w:type="continuationSeparator" w:id="0">
    <w:p w14:paraId="0A0DA947" w14:textId="77777777" w:rsidR="004B4573" w:rsidRDefault="004B4573" w:rsidP="00EC539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63C8"/>
    <w:rsid w:val="000006B6"/>
    <w:rsid w:val="00005711"/>
    <w:rsid w:val="00007E01"/>
    <w:rsid w:val="00010953"/>
    <w:rsid w:val="00021263"/>
    <w:rsid w:val="00031451"/>
    <w:rsid w:val="00036437"/>
    <w:rsid w:val="0005014F"/>
    <w:rsid w:val="00050E69"/>
    <w:rsid w:val="00084E51"/>
    <w:rsid w:val="000875F5"/>
    <w:rsid w:val="00090846"/>
    <w:rsid w:val="00091515"/>
    <w:rsid w:val="00091723"/>
    <w:rsid w:val="000A5BAD"/>
    <w:rsid w:val="000A63A6"/>
    <w:rsid w:val="000B052C"/>
    <w:rsid w:val="000B1702"/>
    <w:rsid w:val="000D19DC"/>
    <w:rsid w:val="000D7C03"/>
    <w:rsid w:val="000F48F8"/>
    <w:rsid w:val="000F79A0"/>
    <w:rsid w:val="00100A97"/>
    <w:rsid w:val="0010262F"/>
    <w:rsid w:val="00110CC8"/>
    <w:rsid w:val="00110FEB"/>
    <w:rsid w:val="00113584"/>
    <w:rsid w:val="0012215E"/>
    <w:rsid w:val="00122F9E"/>
    <w:rsid w:val="00134D6E"/>
    <w:rsid w:val="00141F37"/>
    <w:rsid w:val="001718E2"/>
    <w:rsid w:val="0017692C"/>
    <w:rsid w:val="0017766E"/>
    <w:rsid w:val="0018753D"/>
    <w:rsid w:val="001A67A9"/>
    <w:rsid w:val="001C1266"/>
    <w:rsid w:val="001C393A"/>
    <w:rsid w:val="001D16C7"/>
    <w:rsid w:val="001E259D"/>
    <w:rsid w:val="001F6538"/>
    <w:rsid w:val="0021059C"/>
    <w:rsid w:val="00232C49"/>
    <w:rsid w:val="00251B8E"/>
    <w:rsid w:val="0026262A"/>
    <w:rsid w:val="00273F43"/>
    <w:rsid w:val="002754F5"/>
    <w:rsid w:val="00286A68"/>
    <w:rsid w:val="00296D55"/>
    <w:rsid w:val="002A09C6"/>
    <w:rsid w:val="002A0D54"/>
    <w:rsid w:val="002A54C0"/>
    <w:rsid w:val="002B0716"/>
    <w:rsid w:val="002D3D7F"/>
    <w:rsid w:val="002E740A"/>
    <w:rsid w:val="002F1F25"/>
    <w:rsid w:val="002F275A"/>
    <w:rsid w:val="00310754"/>
    <w:rsid w:val="00311C74"/>
    <w:rsid w:val="00316BAE"/>
    <w:rsid w:val="00333159"/>
    <w:rsid w:val="0033508E"/>
    <w:rsid w:val="00353556"/>
    <w:rsid w:val="003763C8"/>
    <w:rsid w:val="003A2CFD"/>
    <w:rsid w:val="003C2C92"/>
    <w:rsid w:val="003C37A7"/>
    <w:rsid w:val="003D7EFA"/>
    <w:rsid w:val="003F5442"/>
    <w:rsid w:val="00402C8D"/>
    <w:rsid w:val="00431553"/>
    <w:rsid w:val="00440910"/>
    <w:rsid w:val="00443F86"/>
    <w:rsid w:val="00451069"/>
    <w:rsid w:val="00461FFD"/>
    <w:rsid w:val="004B4573"/>
    <w:rsid w:val="004B6907"/>
    <w:rsid w:val="004C2423"/>
    <w:rsid w:val="004D4CA4"/>
    <w:rsid w:val="004E69F3"/>
    <w:rsid w:val="004F13DF"/>
    <w:rsid w:val="00506CD2"/>
    <w:rsid w:val="0051040B"/>
    <w:rsid w:val="00523D1A"/>
    <w:rsid w:val="00530B55"/>
    <w:rsid w:val="0053638F"/>
    <w:rsid w:val="00553C67"/>
    <w:rsid w:val="00564D6A"/>
    <w:rsid w:val="0056640C"/>
    <w:rsid w:val="0057793D"/>
    <w:rsid w:val="00577E10"/>
    <w:rsid w:val="005840DE"/>
    <w:rsid w:val="0058554C"/>
    <w:rsid w:val="005966FA"/>
    <w:rsid w:val="005C3A50"/>
    <w:rsid w:val="005D06EB"/>
    <w:rsid w:val="005E5BFB"/>
    <w:rsid w:val="005F65AB"/>
    <w:rsid w:val="006026F6"/>
    <w:rsid w:val="00607F99"/>
    <w:rsid w:val="00611923"/>
    <w:rsid w:val="0061658C"/>
    <w:rsid w:val="006270BF"/>
    <w:rsid w:val="00627E18"/>
    <w:rsid w:val="006315A7"/>
    <w:rsid w:val="006463B9"/>
    <w:rsid w:val="00665E8A"/>
    <w:rsid w:val="00667CA9"/>
    <w:rsid w:val="006A0F19"/>
    <w:rsid w:val="006A5B82"/>
    <w:rsid w:val="006B1C1F"/>
    <w:rsid w:val="006C286F"/>
    <w:rsid w:val="006C7CB3"/>
    <w:rsid w:val="006E5168"/>
    <w:rsid w:val="006F6F08"/>
    <w:rsid w:val="0071470B"/>
    <w:rsid w:val="00717AEF"/>
    <w:rsid w:val="007204DC"/>
    <w:rsid w:val="007247A3"/>
    <w:rsid w:val="00725746"/>
    <w:rsid w:val="0073047A"/>
    <w:rsid w:val="007358D6"/>
    <w:rsid w:val="00735C6C"/>
    <w:rsid w:val="00751AC3"/>
    <w:rsid w:val="00756233"/>
    <w:rsid w:val="007565EF"/>
    <w:rsid w:val="00763154"/>
    <w:rsid w:val="00765A05"/>
    <w:rsid w:val="007777FD"/>
    <w:rsid w:val="00781D8F"/>
    <w:rsid w:val="0079024F"/>
    <w:rsid w:val="00792A70"/>
    <w:rsid w:val="007973C4"/>
    <w:rsid w:val="00797995"/>
    <w:rsid w:val="007A357C"/>
    <w:rsid w:val="007B7B64"/>
    <w:rsid w:val="007C6DD5"/>
    <w:rsid w:val="007D14E8"/>
    <w:rsid w:val="007E2210"/>
    <w:rsid w:val="007F6885"/>
    <w:rsid w:val="007F78C5"/>
    <w:rsid w:val="008058FF"/>
    <w:rsid w:val="00815298"/>
    <w:rsid w:val="0085217C"/>
    <w:rsid w:val="00880552"/>
    <w:rsid w:val="008B29E8"/>
    <w:rsid w:val="008C68B8"/>
    <w:rsid w:val="008E66E5"/>
    <w:rsid w:val="008F2D69"/>
    <w:rsid w:val="008F5165"/>
    <w:rsid w:val="008F5582"/>
    <w:rsid w:val="00950ADE"/>
    <w:rsid w:val="0096622A"/>
    <w:rsid w:val="009857FD"/>
    <w:rsid w:val="00995D92"/>
    <w:rsid w:val="009A0FB2"/>
    <w:rsid w:val="009B579E"/>
    <w:rsid w:val="009C69FD"/>
    <w:rsid w:val="009C7168"/>
    <w:rsid w:val="009E1987"/>
    <w:rsid w:val="009F3E75"/>
    <w:rsid w:val="00A035D5"/>
    <w:rsid w:val="00A0428C"/>
    <w:rsid w:val="00A25317"/>
    <w:rsid w:val="00A27568"/>
    <w:rsid w:val="00A6256E"/>
    <w:rsid w:val="00A738A7"/>
    <w:rsid w:val="00A745CD"/>
    <w:rsid w:val="00A76771"/>
    <w:rsid w:val="00A809A2"/>
    <w:rsid w:val="00A829F5"/>
    <w:rsid w:val="00A92CA6"/>
    <w:rsid w:val="00AB694F"/>
    <w:rsid w:val="00AC0B47"/>
    <w:rsid w:val="00AC14FC"/>
    <w:rsid w:val="00AD7E0D"/>
    <w:rsid w:val="00AE32EF"/>
    <w:rsid w:val="00AF3653"/>
    <w:rsid w:val="00B36956"/>
    <w:rsid w:val="00B467FD"/>
    <w:rsid w:val="00B4719B"/>
    <w:rsid w:val="00B63B2C"/>
    <w:rsid w:val="00B810CF"/>
    <w:rsid w:val="00B83F7F"/>
    <w:rsid w:val="00B84FBA"/>
    <w:rsid w:val="00B950C2"/>
    <w:rsid w:val="00B95692"/>
    <w:rsid w:val="00BA71D0"/>
    <w:rsid w:val="00BC5493"/>
    <w:rsid w:val="00BE1453"/>
    <w:rsid w:val="00C049FA"/>
    <w:rsid w:val="00C0761F"/>
    <w:rsid w:val="00C12027"/>
    <w:rsid w:val="00C20005"/>
    <w:rsid w:val="00C323C8"/>
    <w:rsid w:val="00C724B7"/>
    <w:rsid w:val="00CA3877"/>
    <w:rsid w:val="00CA41A9"/>
    <w:rsid w:val="00CA43D1"/>
    <w:rsid w:val="00CB74B5"/>
    <w:rsid w:val="00CB788A"/>
    <w:rsid w:val="00CC7718"/>
    <w:rsid w:val="00CC7F7A"/>
    <w:rsid w:val="00CE7B1C"/>
    <w:rsid w:val="00CF574A"/>
    <w:rsid w:val="00CF6FC7"/>
    <w:rsid w:val="00D107ED"/>
    <w:rsid w:val="00D2409D"/>
    <w:rsid w:val="00D244AC"/>
    <w:rsid w:val="00D26629"/>
    <w:rsid w:val="00D27A4D"/>
    <w:rsid w:val="00D36247"/>
    <w:rsid w:val="00D3652B"/>
    <w:rsid w:val="00D42641"/>
    <w:rsid w:val="00D42CB7"/>
    <w:rsid w:val="00D55C90"/>
    <w:rsid w:val="00D72195"/>
    <w:rsid w:val="00D735C8"/>
    <w:rsid w:val="00DA47FE"/>
    <w:rsid w:val="00DC19D5"/>
    <w:rsid w:val="00DE0345"/>
    <w:rsid w:val="00E116BC"/>
    <w:rsid w:val="00E55F29"/>
    <w:rsid w:val="00E75D5B"/>
    <w:rsid w:val="00E84762"/>
    <w:rsid w:val="00E84CD7"/>
    <w:rsid w:val="00E9188F"/>
    <w:rsid w:val="00E94F06"/>
    <w:rsid w:val="00E96BED"/>
    <w:rsid w:val="00EB5504"/>
    <w:rsid w:val="00EC5390"/>
    <w:rsid w:val="00ED1412"/>
    <w:rsid w:val="00ED50B2"/>
    <w:rsid w:val="00EE55AC"/>
    <w:rsid w:val="00F035A9"/>
    <w:rsid w:val="00F05D4E"/>
    <w:rsid w:val="00F729B6"/>
    <w:rsid w:val="00F83E95"/>
    <w:rsid w:val="00FA7D13"/>
    <w:rsid w:val="00FE34D8"/>
    <w:rsid w:val="00FE65C8"/>
    <w:rsid w:val="00FE6F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ADB0CD7"/>
  <w15:chartTrackingRefBased/>
  <w15:docId w15:val="{772A7510-5378-4285-9C14-E08B93C66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763C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763C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763C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3763C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763C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763C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763C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763C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763C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763C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763C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763C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3763C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763C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763C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763C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763C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763C8"/>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763C8"/>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76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763C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76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763C8"/>
    <w:pPr>
      <w:spacing w:before="160" w:after="160"/>
      <w:jc w:val="center"/>
    </w:pPr>
    <w:rPr>
      <w:i/>
      <w:iCs/>
      <w:color w:val="404040" w:themeColor="text1" w:themeTint="BF"/>
    </w:rPr>
  </w:style>
  <w:style w:type="character" w:customStyle="1" w:styleId="a8">
    <w:name w:val="引用文 (文字)"/>
    <w:basedOn w:val="a0"/>
    <w:link w:val="a7"/>
    <w:uiPriority w:val="29"/>
    <w:rsid w:val="003763C8"/>
    <w:rPr>
      <w:i/>
      <w:iCs/>
      <w:color w:val="404040" w:themeColor="text1" w:themeTint="BF"/>
    </w:rPr>
  </w:style>
  <w:style w:type="paragraph" w:styleId="a9">
    <w:name w:val="List Paragraph"/>
    <w:basedOn w:val="a"/>
    <w:uiPriority w:val="34"/>
    <w:qFormat/>
    <w:rsid w:val="003763C8"/>
    <w:pPr>
      <w:ind w:left="720"/>
      <w:contextualSpacing/>
    </w:pPr>
  </w:style>
  <w:style w:type="character" w:styleId="21">
    <w:name w:val="Intense Emphasis"/>
    <w:basedOn w:val="a0"/>
    <w:uiPriority w:val="21"/>
    <w:qFormat/>
    <w:rsid w:val="003763C8"/>
    <w:rPr>
      <w:i/>
      <w:iCs/>
      <w:color w:val="0F4761" w:themeColor="accent1" w:themeShade="BF"/>
    </w:rPr>
  </w:style>
  <w:style w:type="paragraph" w:styleId="22">
    <w:name w:val="Intense Quote"/>
    <w:basedOn w:val="a"/>
    <w:next w:val="a"/>
    <w:link w:val="23"/>
    <w:uiPriority w:val="30"/>
    <w:qFormat/>
    <w:rsid w:val="003763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763C8"/>
    <w:rPr>
      <w:i/>
      <w:iCs/>
      <w:color w:val="0F4761" w:themeColor="accent1" w:themeShade="BF"/>
    </w:rPr>
  </w:style>
  <w:style w:type="character" w:styleId="24">
    <w:name w:val="Intense Reference"/>
    <w:basedOn w:val="a0"/>
    <w:uiPriority w:val="32"/>
    <w:qFormat/>
    <w:rsid w:val="003763C8"/>
    <w:rPr>
      <w:b/>
      <w:bCs/>
      <w:smallCaps/>
      <w:color w:val="0F4761" w:themeColor="accent1" w:themeShade="BF"/>
      <w:spacing w:val="5"/>
    </w:rPr>
  </w:style>
  <w:style w:type="paragraph" w:styleId="aa">
    <w:name w:val="header"/>
    <w:basedOn w:val="a"/>
    <w:link w:val="ab"/>
    <w:uiPriority w:val="99"/>
    <w:unhideWhenUsed/>
    <w:rsid w:val="00EC5390"/>
    <w:pPr>
      <w:tabs>
        <w:tab w:val="center" w:pos="4252"/>
        <w:tab w:val="right" w:pos="8504"/>
      </w:tabs>
      <w:snapToGrid w:val="0"/>
    </w:pPr>
  </w:style>
  <w:style w:type="character" w:customStyle="1" w:styleId="ab">
    <w:name w:val="ヘッダー (文字)"/>
    <w:basedOn w:val="a0"/>
    <w:link w:val="aa"/>
    <w:uiPriority w:val="99"/>
    <w:rsid w:val="00EC5390"/>
  </w:style>
  <w:style w:type="paragraph" w:styleId="ac">
    <w:name w:val="footer"/>
    <w:basedOn w:val="a"/>
    <w:link w:val="ad"/>
    <w:uiPriority w:val="99"/>
    <w:unhideWhenUsed/>
    <w:rsid w:val="00EC5390"/>
    <w:pPr>
      <w:tabs>
        <w:tab w:val="center" w:pos="4252"/>
        <w:tab w:val="right" w:pos="8504"/>
      </w:tabs>
      <w:snapToGrid w:val="0"/>
    </w:pPr>
  </w:style>
  <w:style w:type="character" w:customStyle="1" w:styleId="ad">
    <w:name w:val="フッター (文字)"/>
    <w:basedOn w:val="a0"/>
    <w:link w:val="ac"/>
    <w:uiPriority w:val="99"/>
    <w:rsid w:val="00EC5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387</TotalTime>
  <Pages>4</Pages>
  <Words>709</Words>
  <Characters>4043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勉 丸山</dc:creator>
  <cp:keywords/>
  <dc:description/>
  <cp:lastModifiedBy>勉 丸山</cp:lastModifiedBy>
  <cp:revision>234</cp:revision>
  <dcterms:created xsi:type="dcterms:W3CDTF">2025-04-26T13:50:00Z</dcterms:created>
  <dcterms:modified xsi:type="dcterms:W3CDTF">2025-05-03T11:31:00Z</dcterms:modified>
</cp:coreProperties>
</file>